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761CAA"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707"/>
        <w:gridCol w:w="2551"/>
        <w:gridCol w:w="2807"/>
      </w:tblGrid>
      <w:tr w:rsidR="007D06C5" w:rsidRPr="00761CAA" w14:paraId="525A3A64" w14:textId="77777777" w:rsidTr="00AC2A03">
        <w:tc>
          <w:tcPr>
            <w:tcW w:w="1871" w:type="dxa"/>
            <w:vMerge w:val="restart"/>
          </w:tcPr>
          <w:p w14:paraId="1FCF5100" w14:textId="77777777" w:rsidR="008B43E1" w:rsidRPr="00761CAA" w:rsidRDefault="008B43E1" w:rsidP="00945D56">
            <w:pPr>
              <w:pStyle w:val="Judul"/>
              <w:spacing w:before="120"/>
              <w:ind w:left="0" w:right="74"/>
              <w:rPr>
                <w:noProof/>
                <w:sz w:val="24"/>
                <w:szCs w:val="24"/>
                <w:lang w:val="id-ID"/>
              </w:rPr>
            </w:pPr>
            <w:r w:rsidRPr="00761CAA">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761CAA" w:rsidRDefault="008B43E1" w:rsidP="007D06C5">
            <w:pPr>
              <w:pStyle w:val="Judul"/>
              <w:spacing w:before="60" w:after="60"/>
              <w:ind w:left="0" w:right="-108"/>
              <w:rPr>
                <w:noProof/>
                <w:sz w:val="24"/>
                <w:szCs w:val="24"/>
                <w:lang w:val="id-ID"/>
              </w:rPr>
            </w:pPr>
            <w:r w:rsidRPr="00761CAA">
              <w:rPr>
                <w:noProof/>
                <w:sz w:val="24"/>
                <w:szCs w:val="24"/>
                <w:lang w:val="id-ID"/>
              </w:rPr>
              <w:t xml:space="preserve">KEMENTERIAN PENDIDIKAN, KEBUDAYAAN, RISET DAN </w:t>
            </w:r>
            <w:r w:rsidR="00AC2A03" w:rsidRPr="00761CAA">
              <w:rPr>
                <w:noProof/>
                <w:sz w:val="24"/>
                <w:szCs w:val="24"/>
                <w:lang w:val="id-ID"/>
              </w:rPr>
              <w:t>TEKNOLOGI</w:t>
            </w:r>
            <w:r w:rsidRPr="00761CAA">
              <w:rPr>
                <w:noProof/>
                <w:sz w:val="24"/>
                <w:szCs w:val="24"/>
                <w:lang w:val="id-ID"/>
              </w:rPr>
              <w:t xml:space="preserve"> </w:t>
            </w:r>
          </w:p>
          <w:p w14:paraId="4BF5568E" w14:textId="77777777" w:rsidR="007D06C5" w:rsidRPr="00761CAA" w:rsidRDefault="007D06C5" w:rsidP="007D06C5">
            <w:pPr>
              <w:pStyle w:val="Judul"/>
              <w:spacing w:before="60" w:after="60"/>
              <w:ind w:left="0" w:right="-108"/>
              <w:rPr>
                <w:noProof/>
                <w:sz w:val="24"/>
                <w:szCs w:val="24"/>
                <w:lang w:val="id-ID"/>
              </w:rPr>
            </w:pPr>
            <w:r w:rsidRPr="00761CAA">
              <w:rPr>
                <w:noProof/>
                <w:sz w:val="24"/>
                <w:szCs w:val="24"/>
                <w:lang w:val="id-ID"/>
              </w:rPr>
              <w:t>UNIVERSITAS MULAWARMAN</w:t>
            </w:r>
          </w:p>
          <w:p w14:paraId="1E0674B5" w14:textId="77777777" w:rsidR="007D06C5" w:rsidRPr="00761CAA" w:rsidRDefault="007D06C5" w:rsidP="007D06C5">
            <w:pPr>
              <w:pStyle w:val="Judul"/>
              <w:spacing w:before="60" w:after="60"/>
              <w:ind w:left="0" w:right="-108"/>
              <w:rPr>
                <w:noProof/>
                <w:sz w:val="24"/>
                <w:szCs w:val="24"/>
                <w:lang w:val="id-ID"/>
              </w:rPr>
            </w:pPr>
            <w:r w:rsidRPr="00761CAA">
              <w:rPr>
                <w:noProof/>
                <w:sz w:val="24"/>
                <w:szCs w:val="24"/>
                <w:lang w:val="id-ID"/>
              </w:rPr>
              <w:t>FAKULTAS KEHUTANAN</w:t>
            </w:r>
          </w:p>
          <w:p w14:paraId="78B8058A" w14:textId="2F9B0E50" w:rsidR="007D06C5" w:rsidRPr="001D47B2" w:rsidRDefault="007D06C5" w:rsidP="001D47B2">
            <w:pPr>
              <w:pStyle w:val="Judul"/>
              <w:spacing w:before="60" w:after="120"/>
              <w:ind w:left="0" w:right="-108"/>
              <w:rPr>
                <w:noProof/>
                <w:sz w:val="24"/>
                <w:szCs w:val="24"/>
                <w:lang w:val="en-US"/>
              </w:rPr>
            </w:pPr>
            <w:r w:rsidRPr="00761CAA">
              <w:rPr>
                <w:noProof/>
                <w:sz w:val="24"/>
                <w:szCs w:val="24"/>
                <w:lang w:val="id-ID"/>
              </w:rPr>
              <w:t>PROGRAM STUDI</w:t>
            </w:r>
            <w:r w:rsidR="001D47B2">
              <w:rPr>
                <w:noProof/>
                <w:sz w:val="24"/>
                <w:szCs w:val="24"/>
                <w:lang w:val="en-US"/>
              </w:rPr>
              <w:t xml:space="preserve"> KEHUTANAN PROGRAM SARJANA</w:t>
            </w:r>
          </w:p>
        </w:tc>
        <w:tc>
          <w:tcPr>
            <w:tcW w:w="2807" w:type="dxa"/>
          </w:tcPr>
          <w:p w14:paraId="46B96B67" w14:textId="77777777" w:rsidR="008B43E1" w:rsidRPr="00761CAA" w:rsidRDefault="00E60541" w:rsidP="008B43E1">
            <w:pPr>
              <w:pStyle w:val="Judul"/>
              <w:spacing w:before="0"/>
              <w:ind w:left="0" w:right="339"/>
              <w:jc w:val="left"/>
              <w:rPr>
                <w:b w:val="0"/>
                <w:noProof/>
                <w:sz w:val="24"/>
                <w:szCs w:val="24"/>
                <w:lang w:val="id-ID"/>
              </w:rPr>
            </w:pPr>
            <w:r w:rsidRPr="00761CAA">
              <w:rPr>
                <w:b w:val="0"/>
                <w:noProof/>
                <w:sz w:val="24"/>
                <w:szCs w:val="24"/>
                <w:lang w:val="id-ID"/>
              </w:rPr>
              <w:t>No. Dok: 01/RPS</w:t>
            </w:r>
          </w:p>
        </w:tc>
      </w:tr>
      <w:tr w:rsidR="007D06C5" w:rsidRPr="00761CAA" w14:paraId="3F6D51E1" w14:textId="77777777" w:rsidTr="00AC2A03">
        <w:tc>
          <w:tcPr>
            <w:tcW w:w="1871" w:type="dxa"/>
            <w:vMerge/>
          </w:tcPr>
          <w:p w14:paraId="6A7EDE59" w14:textId="77777777" w:rsidR="008B43E1" w:rsidRPr="00761CAA"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761CAA" w:rsidRDefault="008B43E1" w:rsidP="00F26F50">
            <w:pPr>
              <w:pStyle w:val="Judul"/>
              <w:spacing w:before="0"/>
              <w:ind w:left="0"/>
              <w:rPr>
                <w:noProof/>
                <w:sz w:val="24"/>
                <w:szCs w:val="24"/>
                <w:lang w:val="id-ID"/>
              </w:rPr>
            </w:pPr>
          </w:p>
        </w:tc>
        <w:tc>
          <w:tcPr>
            <w:tcW w:w="2807" w:type="dxa"/>
          </w:tcPr>
          <w:p w14:paraId="45ED65F5" w14:textId="77777777" w:rsidR="008B43E1" w:rsidRPr="00761CAA" w:rsidRDefault="008B43E1" w:rsidP="008B43E1">
            <w:pPr>
              <w:pStyle w:val="Judul"/>
              <w:spacing w:before="0"/>
              <w:ind w:left="0" w:right="197"/>
              <w:jc w:val="left"/>
              <w:rPr>
                <w:b w:val="0"/>
                <w:noProof/>
                <w:sz w:val="24"/>
                <w:szCs w:val="24"/>
                <w:lang w:val="id-ID"/>
              </w:rPr>
            </w:pPr>
            <w:r w:rsidRPr="00761CAA">
              <w:rPr>
                <w:b w:val="0"/>
                <w:noProof/>
                <w:sz w:val="24"/>
                <w:szCs w:val="24"/>
                <w:lang w:val="id-ID"/>
              </w:rPr>
              <w:t xml:space="preserve">Tgl. Terbit: </w:t>
            </w:r>
          </w:p>
        </w:tc>
      </w:tr>
      <w:tr w:rsidR="007D06C5" w:rsidRPr="00761CAA" w14:paraId="4F790102" w14:textId="77777777" w:rsidTr="00AC2A03">
        <w:tc>
          <w:tcPr>
            <w:tcW w:w="1871" w:type="dxa"/>
            <w:vMerge/>
          </w:tcPr>
          <w:p w14:paraId="5FEAF177" w14:textId="77777777" w:rsidR="008B43E1" w:rsidRPr="00761CAA"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761CAA" w:rsidRDefault="008B43E1" w:rsidP="00F26F50">
            <w:pPr>
              <w:pStyle w:val="Judul"/>
              <w:spacing w:before="0"/>
              <w:ind w:left="0"/>
              <w:rPr>
                <w:noProof/>
                <w:sz w:val="24"/>
                <w:szCs w:val="24"/>
                <w:lang w:val="id-ID"/>
              </w:rPr>
            </w:pPr>
          </w:p>
        </w:tc>
        <w:tc>
          <w:tcPr>
            <w:tcW w:w="2807" w:type="dxa"/>
          </w:tcPr>
          <w:p w14:paraId="15935037" w14:textId="77777777" w:rsidR="008B43E1" w:rsidRPr="00761CAA" w:rsidRDefault="008B43E1" w:rsidP="008B43E1">
            <w:pPr>
              <w:pStyle w:val="Judul"/>
              <w:spacing w:before="0"/>
              <w:ind w:left="0" w:right="339"/>
              <w:jc w:val="left"/>
              <w:rPr>
                <w:b w:val="0"/>
                <w:noProof/>
                <w:sz w:val="24"/>
                <w:szCs w:val="24"/>
                <w:lang w:val="id-ID"/>
              </w:rPr>
            </w:pPr>
            <w:r w:rsidRPr="00761CAA">
              <w:rPr>
                <w:b w:val="0"/>
                <w:noProof/>
                <w:sz w:val="24"/>
                <w:szCs w:val="24"/>
                <w:lang w:val="id-ID"/>
              </w:rPr>
              <w:t>No. Revisi:</w:t>
            </w:r>
          </w:p>
        </w:tc>
      </w:tr>
      <w:tr w:rsidR="007D06C5" w:rsidRPr="00761CAA" w14:paraId="6B1265DF" w14:textId="77777777" w:rsidTr="00AC2A03">
        <w:trPr>
          <w:trHeight w:val="700"/>
        </w:trPr>
        <w:tc>
          <w:tcPr>
            <w:tcW w:w="1871" w:type="dxa"/>
            <w:vMerge/>
          </w:tcPr>
          <w:p w14:paraId="702877F3" w14:textId="77777777" w:rsidR="008B43E1" w:rsidRPr="00761CAA"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761CAA" w:rsidRDefault="008B43E1" w:rsidP="00F26F50">
            <w:pPr>
              <w:pStyle w:val="Judul"/>
              <w:spacing w:before="0"/>
              <w:ind w:left="0"/>
              <w:rPr>
                <w:noProof/>
                <w:sz w:val="24"/>
                <w:szCs w:val="24"/>
                <w:lang w:val="id-ID"/>
              </w:rPr>
            </w:pPr>
          </w:p>
        </w:tc>
        <w:tc>
          <w:tcPr>
            <w:tcW w:w="2807" w:type="dxa"/>
          </w:tcPr>
          <w:p w14:paraId="0852C9BF" w14:textId="77777777" w:rsidR="008B43E1" w:rsidRPr="00761CAA" w:rsidRDefault="008B43E1" w:rsidP="008B43E1">
            <w:pPr>
              <w:pStyle w:val="Judul"/>
              <w:spacing w:before="0"/>
              <w:ind w:left="0" w:right="339"/>
              <w:jc w:val="left"/>
              <w:rPr>
                <w:b w:val="0"/>
                <w:noProof/>
                <w:sz w:val="24"/>
                <w:szCs w:val="24"/>
                <w:lang w:val="id-ID"/>
              </w:rPr>
            </w:pPr>
            <w:r w:rsidRPr="00761CAA">
              <w:rPr>
                <w:b w:val="0"/>
                <w:noProof/>
                <w:sz w:val="24"/>
                <w:szCs w:val="24"/>
                <w:lang w:val="id-ID"/>
              </w:rPr>
              <w:t>Halaman:</w:t>
            </w:r>
          </w:p>
        </w:tc>
      </w:tr>
      <w:tr w:rsidR="007D06C5" w:rsidRPr="00761CAA" w14:paraId="538BB104" w14:textId="77777777" w:rsidTr="00EF0B7A">
        <w:tc>
          <w:tcPr>
            <w:tcW w:w="4819" w:type="dxa"/>
            <w:gridSpan w:val="2"/>
          </w:tcPr>
          <w:p w14:paraId="3BDB12C6" w14:textId="77777777" w:rsidR="007D06C5" w:rsidRPr="00761CAA" w:rsidRDefault="007D06C5" w:rsidP="007D06C5">
            <w:pPr>
              <w:pStyle w:val="Judul"/>
              <w:spacing w:before="0"/>
              <w:ind w:left="0" w:right="607"/>
              <w:rPr>
                <w:b w:val="0"/>
                <w:noProof/>
                <w:sz w:val="24"/>
                <w:szCs w:val="24"/>
                <w:lang w:val="id-ID"/>
              </w:rPr>
            </w:pPr>
            <w:r w:rsidRPr="00761CAA">
              <w:rPr>
                <w:b w:val="0"/>
                <w:noProof/>
                <w:sz w:val="24"/>
                <w:szCs w:val="24"/>
                <w:lang w:val="id-ID"/>
              </w:rPr>
              <w:t xml:space="preserve">Disusun oleh: </w:t>
            </w:r>
          </w:p>
        </w:tc>
        <w:tc>
          <w:tcPr>
            <w:tcW w:w="4707" w:type="dxa"/>
          </w:tcPr>
          <w:p w14:paraId="5E6C0C05" w14:textId="1D985959" w:rsidR="007D06C5" w:rsidRPr="00761CAA" w:rsidRDefault="001D47B2" w:rsidP="007D06C5">
            <w:pPr>
              <w:pStyle w:val="Judul"/>
              <w:spacing w:before="0"/>
              <w:ind w:left="0" w:right="-100"/>
              <w:rPr>
                <w:b w:val="0"/>
                <w:noProof/>
                <w:sz w:val="24"/>
                <w:szCs w:val="24"/>
                <w:lang w:val="id-ID"/>
              </w:rPr>
            </w:pPr>
            <w:r w:rsidRPr="001D47B2">
              <w:rPr>
                <w:b w:val="0"/>
                <w:noProof/>
                <w:sz w:val="24"/>
                <w:szCs w:val="24"/>
                <w:lang w:val="en-US"/>
              </w:rPr>
              <w:drawing>
                <wp:anchor distT="0" distB="0" distL="114300" distR="114300" simplePos="0" relativeHeight="251660288" behindDoc="0" locked="0" layoutInCell="1" allowOverlap="1" wp14:anchorId="2713D464" wp14:editId="7199F6B8">
                  <wp:simplePos x="0" y="0"/>
                  <wp:positionH relativeFrom="column">
                    <wp:posOffset>264795</wp:posOffset>
                  </wp:positionH>
                  <wp:positionV relativeFrom="paragraph">
                    <wp:posOffset>168910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1D47B2">
              <w:rPr>
                <w:b w:val="0"/>
                <w:noProof/>
                <w:sz w:val="24"/>
                <w:szCs w:val="24"/>
                <w:lang w:val="en-US"/>
              </w:rPr>
              <w:drawing>
                <wp:anchor distT="0" distB="0" distL="114300" distR="114300" simplePos="0" relativeHeight="251659264" behindDoc="0" locked="0" layoutInCell="1" allowOverlap="1" wp14:anchorId="0031A48D" wp14:editId="78A874E9">
                  <wp:simplePos x="0" y="0"/>
                  <wp:positionH relativeFrom="column">
                    <wp:posOffset>3947795</wp:posOffset>
                  </wp:positionH>
                  <wp:positionV relativeFrom="paragraph">
                    <wp:posOffset>336550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761CAA">
              <w:rPr>
                <w:b w:val="0"/>
                <w:noProof/>
                <w:sz w:val="24"/>
                <w:szCs w:val="24"/>
                <w:lang w:val="id-ID"/>
              </w:rPr>
              <w:t>Divalidasi oleh:</w:t>
            </w:r>
          </w:p>
        </w:tc>
        <w:tc>
          <w:tcPr>
            <w:tcW w:w="5358" w:type="dxa"/>
            <w:gridSpan w:val="2"/>
          </w:tcPr>
          <w:p w14:paraId="721610B4" w14:textId="77777777" w:rsidR="007D06C5" w:rsidRPr="00761CAA" w:rsidRDefault="007D06C5" w:rsidP="007D06C5">
            <w:pPr>
              <w:pStyle w:val="Judul"/>
              <w:spacing w:before="0"/>
              <w:ind w:left="0" w:right="197"/>
              <w:rPr>
                <w:b w:val="0"/>
                <w:noProof/>
                <w:sz w:val="24"/>
                <w:szCs w:val="24"/>
                <w:lang w:val="id-ID"/>
              </w:rPr>
            </w:pPr>
            <w:r w:rsidRPr="00761CAA">
              <w:rPr>
                <w:b w:val="0"/>
                <w:noProof/>
                <w:sz w:val="24"/>
                <w:szCs w:val="24"/>
                <w:lang w:val="id-ID"/>
              </w:rPr>
              <w:t>Disahkan oleh:</w:t>
            </w:r>
          </w:p>
        </w:tc>
      </w:tr>
      <w:tr w:rsidR="007D06C5" w:rsidRPr="00761CAA" w14:paraId="274F9813" w14:textId="77777777" w:rsidTr="00EF0B7A">
        <w:tc>
          <w:tcPr>
            <w:tcW w:w="4819" w:type="dxa"/>
            <w:gridSpan w:val="2"/>
          </w:tcPr>
          <w:p w14:paraId="3112C863" w14:textId="77777777" w:rsidR="007D06C5" w:rsidRPr="00761CAA" w:rsidRDefault="007D06C5" w:rsidP="007D06C5">
            <w:pPr>
              <w:pStyle w:val="Judul"/>
              <w:spacing w:before="0"/>
              <w:ind w:left="0" w:right="-107"/>
              <w:rPr>
                <w:b w:val="0"/>
                <w:noProof/>
                <w:sz w:val="24"/>
                <w:szCs w:val="24"/>
                <w:lang w:val="id-ID"/>
              </w:rPr>
            </w:pPr>
            <w:r w:rsidRPr="00761CAA">
              <w:rPr>
                <w:b w:val="0"/>
                <w:noProof/>
                <w:sz w:val="24"/>
                <w:szCs w:val="24"/>
                <w:lang w:val="id-ID"/>
              </w:rPr>
              <w:t xml:space="preserve">Koordinator Mata Kuliah </w:t>
            </w:r>
          </w:p>
          <w:p w14:paraId="389E40F4" w14:textId="77777777" w:rsidR="007D06C5" w:rsidRPr="00761CAA" w:rsidRDefault="007D06C5" w:rsidP="007D06C5">
            <w:pPr>
              <w:pStyle w:val="Judul"/>
              <w:spacing w:before="0"/>
              <w:ind w:left="0" w:right="-107"/>
              <w:rPr>
                <w:b w:val="0"/>
                <w:noProof/>
                <w:sz w:val="24"/>
                <w:szCs w:val="24"/>
                <w:lang w:val="id-ID"/>
              </w:rPr>
            </w:pPr>
          </w:p>
          <w:p w14:paraId="2A2E92F4" w14:textId="77777777" w:rsidR="007D06C5" w:rsidRPr="00761CAA" w:rsidRDefault="007D06C5" w:rsidP="007D06C5">
            <w:pPr>
              <w:pStyle w:val="Judul"/>
              <w:spacing w:before="0"/>
              <w:ind w:left="0" w:right="-107"/>
              <w:rPr>
                <w:b w:val="0"/>
                <w:noProof/>
                <w:sz w:val="24"/>
                <w:szCs w:val="24"/>
                <w:lang w:val="id-ID"/>
              </w:rPr>
            </w:pPr>
          </w:p>
          <w:p w14:paraId="57C86AF6" w14:textId="77777777" w:rsidR="00124E04" w:rsidRPr="00761CAA" w:rsidRDefault="00124E04" w:rsidP="007D06C5">
            <w:pPr>
              <w:pStyle w:val="Judul"/>
              <w:spacing w:before="0"/>
              <w:ind w:left="0" w:right="-107"/>
              <w:rPr>
                <w:b w:val="0"/>
                <w:noProof/>
                <w:sz w:val="24"/>
                <w:szCs w:val="24"/>
                <w:lang w:val="id-ID"/>
              </w:rPr>
            </w:pPr>
          </w:p>
          <w:p w14:paraId="3EBC54C8" w14:textId="77777777" w:rsidR="007D06C5" w:rsidRPr="00761CAA" w:rsidRDefault="007D06C5" w:rsidP="007D06C5">
            <w:pPr>
              <w:pStyle w:val="Judul"/>
              <w:spacing w:before="0"/>
              <w:ind w:left="0" w:right="-107"/>
              <w:rPr>
                <w:b w:val="0"/>
                <w:noProof/>
                <w:sz w:val="24"/>
                <w:szCs w:val="24"/>
                <w:lang w:val="id-ID"/>
              </w:rPr>
            </w:pPr>
          </w:p>
          <w:p w14:paraId="5A0D4855" w14:textId="77777777" w:rsidR="007D06C5" w:rsidRPr="00761CAA" w:rsidRDefault="007D06C5" w:rsidP="00124E04">
            <w:pPr>
              <w:pStyle w:val="Judul"/>
              <w:spacing w:before="0"/>
              <w:ind w:left="179" w:right="-107"/>
              <w:jc w:val="left"/>
              <w:rPr>
                <w:b w:val="0"/>
                <w:noProof/>
                <w:sz w:val="24"/>
                <w:szCs w:val="24"/>
                <w:lang w:val="id-ID"/>
              </w:rPr>
            </w:pPr>
            <w:r w:rsidRPr="00761CAA">
              <w:rPr>
                <w:b w:val="0"/>
                <w:noProof/>
                <w:sz w:val="24"/>
                <w:szCs w:val="24"/>
                <w:lang w:val="id-ID"/>
              </w:rPr>
              <w:t>Nama:</w:t>
            </w:r>
          </w:p>
          <w:p w14:paraId="4A9CD040" w14:textId="77777777" w:rsidR="007D06C5" w:rsidRPr="00761CAA" w:rsidRDefault="00124E04" w:rsidP="00124E04">
            <w:pPr>
              <w:pStyle w:val="Judul"/>
              <w:spacing w:before="0"/>
              <w:ind w:left="179" w:right="-107"/>
              <w:jc w:val="left"/>
              <w:rPr>
                <w:b w:val="0"/>
                <w:noProof/>
                <w:sz w:val="24"/>
                <w:szCs w:val="24"/>
                <w:lang w:val="id-ID"/>
              </w:rPr>
            </w:pPr>
            <w:r w:rsidRPr="00761CAA">
              <w:rPr>
                <w:b w:val="0"/>
                <w:noProof/>
                <w:sz w:val="24"/>
                <w:szCs w:val="24"/>
                <w:lang w:val="id-ID"/>
              </w:rPr>
              <w:t>NIP</w:t>
            </w:r>
          </w:p>
        </w:tc>
        <w:tc>
          <w:tcPr>
            <w:tcW w:w="4707" w:type="dxa"/>
          </w:tcPr>
          <w:p w14:paraId="7CEE0C40" w14:textId="77777777" w:rsidR="007D06C5" w:rsidRPr="00761CAA" w:rsidRDefault="007D06C5" w:rsidP="007D06C5">
            <w:pPr>
              <w:pStyle w:val="Judul"/>
              <w:spacing w:before="0"/>
              <w:ind w:left="0" w:right="-109"/>
              <w:rPr>
                <w:b w:val="0"/>
                <w:noProof/>
                <w:sz w:val="24"/>
                <w:szCs w:val="24"/>
                <w:lang w:val="id-ID"/>
              </w:rPr>
            </w:pPr>
            <w:r w:rsidRPr="00761CAA">
              <w:rPr>
                <w:b w:val="0"/>
                <w:noProof/>
                <w:sz w:val="24"/>
                <w:szCs w:val="24"/>
                <w:lang w:val="id-ID"/>
              </w:rPr>
              <w:t>Koordinator Prodi:</w:t>
            </w:r>
          </w:p>
          <w:p w14:paraId="5358EDC2" w14:textId="77777777" w:rsidR="00124E04" w:rsidRPr="00761CAA" w:rsidRDefault="00124E04" w:rsidP="007D06C5">
            <w:pPr>
              <w:pStyle w:val="Judul"/>
              <w:spacing w:before="0"/>
              <w:ind w:left="0" w:right="-109"/>
              <w:rPr>
                <w:b w:val="0"/>
                <w:noProof/>
                <w:sz w:val="24"/>
                <w:szCs w:val="24"/>
                <w:lang w:val="id-ID"/>
              </w:rPr>
            </w:pPr>
          </w:p>
          <w:p w14:paraId="15A604B8" w14:textId="3E249C98" w:rsidR="00124E04" w:rsidRPr="00761CAA" w:rsidRDefault="00124E04" w:rsidP="007D06C5">
            <w:pPr>
              <w:pStyle w:val="Judul"/>
              <w:spacing w:before="0"/>
              <w:ind w:left="0" w:right="-109"/>
              <w:rPr>
                <w:b w:val="0"/>
                <w:noProof/>
                <w:sz w:val="24"/>
                <w:szCs w:val="24"/>
                <w:lang w:val="id-ID"/>
              </w:rPr>
            </w:pPr>
          </w:p>
          <w:p w14:paraId="1D0FC722" w14:textId="77777777" w:rsidR="00124E04" w:rsidRPr="00761CAA" w:rsidRDefault="00124E04" w:rsidP="007D06C5">
            <w:pPr>
              <w:pStyle w:val="Judul"/>
              <w:spacing w:before="0"/>
              <w:ind w:left="0" w:right="-109"/>
              <w:rPr>
                <w:b w:val="0"/>
                <w:noProof/>
                <w:sz w:val="24"/>
                <w:szCs w:val="24"/>
                <w:lang w:val="id-ID"/>
              </w:rPr>
            </w:pPr>
          </w:p>
          <w:p w14:paraId="0157375A" w14:textId="77777777" w:rsidR="00124E04" w:rsidRPr="00761CAA" w:rsidRDefault="00124E04" w:rsidP="007D06C5">
            <w:pPr>
              <w:pStyle w:val="Judul"/>
              <w:spacing w:before="0"/>
              <w:ind w:left="0" w:right="-109"/>
              <w:rPr>
                <w:b w:val="0"/>
                <w:noProof/>
                <w:sz w:val="24"/>
                <w:szCs w:val="24"/>
                <w:lang w:val="id-ID"/>
              </w:rPr>
            </w:pPr>
          </w:p>
          <w:p w14:paraId="09F31C90" w14:textId="3B220C47" w:rsidR="00124E04" w:rsidRPr="00EF0B7A" w:rsidRDefault="00124E04" w:rsidP="00124E04">
            <w:pPr>
              <w:pStyle w:val="Judul"/>
              <w:spacing w:before="0"/>
              <w:ind w:left="179" w:right="-107"/>
              <w:jc w:val="left"/>
              <w:rPr>
                <w:b w:val="0"/>
                <w:noProof/>
                <w:sz w:val="24"/>
                <w:szCs w:val="24"/>
                <w:lang w:val="en-US"/>
              </w:rPr>
            </w:pPr>
            <w:r w:rsidRPr="00761CAA">
              <w:rPr>
                <w:b w:val="0"/>
                <w:noProof/>
                <w:sz w:val="24"/>
                <w:szCs w:val="24"/>
                <w:lang w:val="id-ID"/>
              </w:rPr>
              <w:t>Nama:</w:t>
            </w:r>
            <w:r w:rsidR="00EF0B7A">
              <w:rPr>
                <w:b w:val="0"/>
                <w:noProof/>
                <w:sz w:val="24"/>
                <w:szCs w:val="24"/>
                <w:lang w:val="en-US"/>
              </w:rPr>
              <w:t xml:space="preserve"> </w:t>
            </w:r>
            <w:r w:rsidR="00EF0B7A" w:rsidRPr="00C21876">
              <w:rPr>
                <w:b w:val="0"/>
                <w:sz w:val="24"/>
                <w:szCs w:val="24"/>
                <w:lang w:val="en-US"/>
              </w:rPr>
              <w:t>Dr.Hut. H. Yuliansyah, S.Hut., M.P.</w:t>
            </w:r>
          </w:p>
          <w:p w14:paraId="4E9B81E0" w14:textId="15F090E0" w:rsidR="00124E04" w:rsidRPr="00EF0B7A" w:rsidRDefault="00124E04" w:rsidP="00124E04">
            <w:pPr>
              <w:pStyle w:val="Judul"/>
              <w:spacing w:before="0"/>
              <w:ind w:left="179" w:right="-109"/>
              <w:jc w:val="left"/>
              <w:rPr>
                <w:b w:val="0"/>
                <w:noProof/>
                <w:sz w:val="24"/>
                <w:szCs w:val="24"/>
                <w:lang w:val="en-US"/>
              </w:rPr>
            </w:pPr>
            <w:r w:rsidRPr="00761CAA">
              <w:rPr>
                <w:b w:val="0"/>
                <w:noProof/>
                <w:sz w:val="24"/>
                <w:szCs w:val="24"/>
                <w:lang w:val="id-ID"/>
              </w:rPr>
              <w:t>NIP</w:t>
            </w:r>
            <w:r w:rsidR="00EF0B7A">
              <w:rPr>
                <w:b w:val="0"/>
                <w:noProof/>
                <w:sz w:val="24"/>
                <w:szCs w:val="24"/>
                <w:lang w:val="en-US"/>
              </w:rPr>
              <w:t xml:space="preserve">   : </w:t>
            </w:r>
            <w:r w:rsidR="00EF0B7A" w:rsidRPr="00C21876">
              <w:rPr>
                <w:b w:val="0"/>
                <w:noProof/>
                <w:sz w:val="24"/>
                <w:szCs w:val="24"/>
                <w:lang w:val="id-ID"/>
              </w:rPr>
              <w:t>197407122002121001</w:t>
            </w:r>
          </w:p>
        </w:tc>
        <w:tc>
          <w:tcPr>
            <w:tcW w:w="5358" w:type="dxa"/>
            <w:gridSpan w:val="2"/>
          </w:tcPr>
          <w:p w14:paraId="3ED2513E" w14:textId="77777777" w:rsidR="007D06C5" w:rsidRPr="00761CAA" w:rsidRDefault="007D06C5" w:rsidP="007D06C5">
            <w:pPr>
              <w:pStyle w:val="Judul"/>
              <w:spacing w:before="0"/>
              <w:ind w:left="0" w:right="197"/>
              <w:rPr>
                <w:b w:val="0"/>
                <w:noProof/>
                <w:sz w:val="24"/>
                <w:szCs w:val="24"/>
                <w:lang w:val="id-ID"/>
              </w:rPr>
            </w:pPr>
            <w:r w:rsidRPr="00761CAA">
              <w:rPr>
                <w:b w:val="0"/>
                <w:noProof/>
                <w:sz w:val="24"/>
                <w:szCs w:val="24"/>
                <w:lang w:val="id-ID"/>
              </w:rPr>
              <w:t>Wakil Dekan 1 Bid. Akademik</w:t>
            </w:r>
          </w:p>
          <w:p w14:paraId="25839808" w14:textId="77777777" w:rsidR="00124E04" w:rsidRPr="00761CAA" w:rsidRDefault="00124E04" w:rsidP="007D06C5">
            <w:pPr>
              <w:pStyle w:val="Judul"/>
              <w:spacing w:before="0"/>
              <w:ind w:left="0" w:right="197"/>
              <w:rPr>
                <w:b w:val="0"/>
                <w:noProof/>
                <w:sz w:val="24"/>
                <w:szCs w:val="24"/>
                <w:lang w:val="id-ID"/>
              </w:rPr>
            </w:pPr>
          </w:p>
          <w:p w14:paraId="446C42F2" w14:textId="77777777" w:rsidR="00124E04" w:rsidRPr="00761CAA" w:rsidRDefault="00124E04" w:rsidP="007D06C5">
            <w:pPr>
              <w:pStyle w:val="Judul"/>
              <w:spacing w:before="0"/>
              <w:ind w:left="0" w:right="197"/>
              <w:rPr>
                <w:b w:val="0"/>
                <w:noProof/>
                <w:sz w:val="24"/>
                <w:szCs w:val="24"/>
                <w:lang w:val="id-ID"/>
              </w:rPr>
            </w:pPr>
          </w:p>
          <w:p w14:paraId="0851282B" w14:textId="77777777" w:rsidR="00124E04" w:rsidRPr="00761CAA" w:rsidRDefault="00124E04" w:rsidP="007D06C5">
            <w:pPr>
              <w:pStyle w:val="Judul"/>
              <w:spacing w:before="0"/>
              <w:ind w:left="0" w:right="197"/>
              <w:rPr>
                <w:b w:val="0"/>
                <w:noProof/>
                <w:sz w:val="24"/>
                <w:szCs w:val="24"/>
                <w:lang w:val="id-ID"/>
              </w:rPr>
            </w:pPr>
          </w:p>
          <w:p w14:paraId="2C7E9C77" w14:textId="77777777" w:rsidR="00124E04" w:rsidRPr="00761CAA" w:rsidRDefault="00124E04" w:rsidP="007D06C5">
            <w:pPr>
              <w:pStyle w:val="Judul"/>
              <w:spacing w:before="0"/>
              <w:ind w:left="0" w:right="197"/>
              <w:rPr>
                <w:b w:val="0"/>
                <w:noProof/>
                <w:sz w:val="24"/>
                <w:szCs w:val="24"/>
                <w:lang w:val="id-ID"/>
              </w:rPr>
            </w:pPr>
          </w:p>
          <w:p w14:paraId="10454678" w14:textId="6A845D8D" w:rsidR="00124E04" w:rsidRPr="00EF0B7A" w:rsidRDefault="00124E04" w:rsidP="00124E04">
            <w:pPr>
              <w:pStyle w:val="Judul"/>
              <w:spacing w:before="0"/>
              <w:ind w:left="180" w:right="-107"/>
              <w:jc w:val="left"/>
              <w:rPr>
                <w:b w:val="0"/>
                <w:noProof/>
                <w:sz w:val="24"/>
                <w:szCs w:val="24"/>
                <w:lang w:val="en-US"/>
              </w:rPr>
            </w:pPr>
            <w:r w:rsidRPr="00761CAA">
              <w:rPr>
                <w:b w:val="0"/>
                <w:noProof/>
                <w:sz w:val="24"/>
                <w:szCs w:val="24"/>
                <w:lang w:val="id-ID"/>
              </w:rPr>
              <w:t>Nama:</w:t>
            </w:r>
            <w:r w:rsidR="00EF0B7A">
              <w:rPr>
                <w:b w:val="0"/>
                <w:noProof/>
                <w:sz w:val="24"/>
                <w:szCs w:val="24"/>
                <w:lang w:val="en-US"/>
              </w:rPr>
              <w:t xml:space="preserve"> </w:t>
            </w:r>
            <w:r w:rsidR="00EF0B7A" w:rsidRPr="00C21876">
              <w:rPr>
                <w:b w:val="0"/>
                <w:noProof/>
                <w:sz w:val="24"/>
                <w:szCs w:val="24"/>
                <w:lang w:val="id-ID"/>
              </w:rPr>
              <w:t>Prof. Dr. Harlinda Kuspradini, S.Hut, M</w:t>
            </w:r>
            <w:r w:rsidR="00EF0B7A" w:rsidRPr="00C21876">
              <w:rPr>
                <w:b w:val="0"/>
                <w:noProof/>
                <w:sz w:val="24"/>
                <w:szCs w:val="24"/>
                <w:lang w:val="en-US"/>
              </w:rPr>
              <w:t>.</w:t>
            </w:r>
            <w:r w:rsidR="00EF0B7A" w:rsidRPr="00C21876">
              <w:rPr>
                <w:b w:val="0"/>
                <w:noProof/>
                <w:sz w:val="24"/>
                <w:szCs w:val="24"/>
                <w:lang w:val="id-ID"/>
              </w:rPr>
              <w:t>P.</w:t>
            </w:r>
          </w:p>
          <w:p w14:paraId="4CAD16C6" w14:textId="3368594A" w:rsidR="007D06C5" w:rsidRPr="00EF0B7A" w:rsidRDefault="00124E04" w:rsidP="00124E04">
            <w:pPr>
              <w:pStyle w:val="Judul"/>
              <w:spacing w:before="0"/>
              <w:ind w:left="180" w:right="197"/>
              <w:jc w:val="left"/>
              <w:rPr>
                <w:b w:val="0"/>
                <w:noProof/>
                <w:sz w:val="24"/>
                <w:szCs w:val="24"/>
                <w:lang w:val="en-US"/>
              </w:rPr>
            </w:pPr>
            <w:r w:rsidRPr="00761CAA">
              <w:rPr>
                <w:b w:val="0"/>
                <w:noProof/>
                <w:sz w:val="24"/>
                <w:szCs w:val="24"/>
                <w:lang w:val="id-ID"/>
              </w:rPr>
              <w:t>NIP</w:t>
            </w:r>
            <w:r w:rsidR="00EF0B7A">
              <w:rPr>
                <w:b w:val="0"/>
                <w:noProof/>
                <w:sz w:val="24"/>
                <w:szCs w:val="24"/>
                <w:lang w:val="en-US"/>
              </w:rPr>
              <w:t xml:space="preserve">   : </w:t>
            </w:r>
            <w:r w:rsidR="00EF0B7A" w:rsidRPr="00C21876">
              <w:rPr>
                <w:b w:val="0"/>
                <w:noProof/>
                <w:sz w:val="24"/>
                <w:szCs w:val="24"/>
                <w:lang w:val="id-ID"/>
              </w:rPr>
              <w:t>197504282001122001</w:t>
            </w:r>
          </w:p>
        </w:tc>
      </w:tr>
    </w:tbl>
    <w:p w14:paraId="3389EB31" w14:textId="77777777" w:rsidR="00F26F50" w:rsidRPr="00761CAA" w:rsidRDefault="00F26F50">
      <w:pPr>
        <w:pStyle w:val="Judul"/>
        <w:rPr>
          <w:noProof/>
          <w:sz w:val="24"/>
          <w:szCs w:val="24"/>
          <w:lang w:val="id-ID"/>
        </w:rPr>
      </w:pPr>
    </w:p>
    <w:p w14:paraId="4D108BEB" w14:textId="77777777" w:rsidR="00B11CAB" w:rsidRPr="007F5495" w:rsidRDefault="00D21906">
      <w:pPr>
        <w:pStyle w:val="Judul"/>
        <w:rPr>
          <w:noProof/>
          <w:sz w:val="28"/>
          <w:szCs w:val="28"/>
          <w:lang w:val="id-ID"/>
        </w:rPr>
      </w:pPr>
      <w:r w:rsidRPr="007F5495">
        <w:rPr>
          <w:noProof/>
          <w:sz w:val="28"/>
          <w:szCs w:val="28"/>
          <w:lang w:val="id-ID"/>
        </w:rPr>
        <w:t>Rencana Pembelajaran Semester (RPS)</w:t>
      </w:r>
    </w:p>
    <w:p w14:paraId="0ED49D67" w14:textId="77777777" w:rsidR="00B11CAB" w:rsidRPr="00761CAA" w:rsidRDefault="00B11CAB">
      <w:pPr>
        <w:pStyle w:val="TeksIsi"/>
        <w:spacing w:before="5"/>
        <w:rPr>
          <w:b/>
          <w:noProof/>
          <w:lang w:val="id-ID"/>
        </w:rPr>
      </w:pPr>
    </w:p>
    <w:p w14:paraId="0DA72288" w14:textId="77777777" w:rsidR="00DE1FD6" w:rsidRPr="00761CAA" w:rsidRDefault="00D21906" w:rsidP="00DE1FD6">
      <w:pPr>
        <w:pStyle w:val="TeksIsi"/>
        <w:tabs>
          <w:tab w:val="left" w:pos="3371"/>
        </w:tabs>
        <w:spacing w:line="276" w:lineRule="auto"/>
        <w:ind w:left="962" w:right="8849"/>
        <w:rPr>
          <w:noProof/>
          <w:lang w:val="id-ID"/>
        </w:rPr>
      </w:pPr>
      <w:r w:rsidRPr="00761CAA">
        <w:rPr>
          <w:noProof/>
          <w:lang w:val="id-ID"/>
        </w:rPr>
        <w:t>Perguruan</w:t>
      </w:r>
      <w:r w:rsidRPr="00761CAA">
        <w:rPr>
          <w:noProof/>
          <w:spacing w:val="-2"/>
          <w:lang w:val="id-ID"/>
        </w:rPr>
        <w:t xml:space="preserve"> </w:t>
      </w:r>
      <w:r w:rsidRPr="00761CAA">
        <w:rPr>
          <w:noProof/>
          <w:lang w:val="id-ID"/>
        </w:rPr>
        <w:t>Tinggi</w:t>
      </w:r>
      <w:r w:rsidRPr="00761CAA">
        <w:rPr>
          <w:noProof/>
          <w:lang w:val="id-ID"/>
        </w:rPr>
        <w:tab/>
        <w:t xml:space="preserve">: Universitas </w:t>
      </w:r>
      <w:r w:rsidRPr="00761CAA">
        <w:rPr>
          <w:noProof/>
          <w:spacing w:val="-3"/>
          <w:lang w:val="id-ID"/>
        </w:rPr>
        <w:t xml:space="preserve">Mulawarman </w:t>
      </w:r>
      <w:r w:rsidR="00DE1FD6" w:rsidRPr="00761CAA">
        <w:rPr>
          <w:noProof/>
          <w:lang w:val="id-ID"/>
        </w:rPr>
        <w:t>Fakultas</w:t>
      </w:r>
      <w:r w:rsidR="00DE1FD6" w:rsidRPr="00761CAA">
        <w:rPr>
          <w:noProof/>
          <w:lang w:val="id-ID"/>
        </w:rPr>
        <w:tab/>
        <w:t>: Kehutanan</w:t>
      </w:r>
    </w:p>
    <w:p w14:paraId="5FE47207" w14:textId="022D1D16" w:rsidR="00DE1FD6" w:rsidRPr="00106049" w:rsidRDefault="00D21906" w:rsidP="00DE1FD6">
      <w:pPr>
        <w:pStyle w:val="TeksIsi"/>
        <w:tabs>
          <w:tab w:val="left" w:pos="3371"/>
        </w:tabs>
        <w:spacing w:line="276" w:lineRule="auto"/>
        <w:ind w:left="962" w:right="8849"/>
        <w:rPr>
          <w:noProof/>
          <w:lang w:val="en-US"/>
        </w:rPr>
      </w:pPr>
      <w:r w:rsidRPr="00761CAA">
        <w:rPr>
          <w:noProof/>
          <w:lang w:val="id-ID"/>
        </w:rPr>
        <w:t>Jurusan/Program</w:t>
      </w:r>
      <w:r w:rsidRPr="00761CAA">
        <w:rPr>
          <w:noProof/>
          <w:spacing w:val="-1"/>
          <w:lang w:val="id-ID"/>
        </w:rPr>
        <w:t xml:space="preserve"> </w:t>
      </w:r>
      <w:r w:rsidR="00DE1FD6" w:rsidRPr="00761CAA">
        <w:rPr>
          <w:noProof/>
          <w:lang w:val="id-ID"/>
        </w:rPr>
        <w:t>Studi</w:t>
      </w:r>
      <w:r w:rsidR="00DE1FD6" w:rsidRPr="00761CAA">
        <w:rPr>
          <w:noProof/>
          <w:lang w:val="id-ID"/>
        </w:rPr>
        <w:tab/>
        <w:t>: Kehutanan</w:t>
      </w:r>
      <w:r w:rsidR="00106049">
        <w:rPr>
          <w:noProof/>
          <w:lang w:val="en-US"/>
        </w:rPr>
        <w:t xml:space="preserve"> Program Sarjana</w:t>
      </w:r>
    </w:p>
    <w:p w14:paraId="59F76057" w14:textId="62E2323C" w:rsidR="00B11CAB" w:rsidRPr="00761CAA" w:rsidRDefault="00D21906" w:rsidP="00471F58">
      <w:pPr>
        <w:pStyle w:val="TeksIsi"/>
        <w:tabs>
          <w:tab w:val="left" w:pos="3371"/>
        </w:tabs>
        <w:spacing w:line="276" w:lineRule="auto"/>
        <w:ind w:left="964" w:right="61"/>
        <w:rPr>
          <w:noProof/>
          <w:lang w:val="id-ID"/>
        </w:rPr>
      </w:pPr>
      <w:r w:rsidRPr="00761CAA">
        <w:rPr>
          <w:noProof/>
          <w:lang w:val="id-ID"/>
        </w:rPr>
        <w:t>Matakuliah</w:t>
      </w:r>
      <w:r w:rsidRPr="00761CAA">
        <w:rPr>
          <w:noProof/>
          <w:lang w:val="id-ID"/>
        </w:rPr>
        <w:tab/>
        <w:t xml:space="preserve">: </w:t>
      </w:r>
      <w:r w:rsidR="00772AB8" w:rsidRPr="00761CAA">
        <w:rPr>
          <w:noProof/>
          <w:lang w:val="id-ID"/>
        </w:rPr>
        <w:t>Ekologi Ekosistem Mangrove dan Pantai</w:t>
      </w:r>
    </w:p>
    <w:p w14:paraId="0237D5BB" w14:textId="008E435F" w:rsidR="00B11CAB" w:rsidRPr="00761CAA" w:rsidRDefault="00D21906" w:rsidP="00471F58">
      <w:pPr>
        <w:pStyle w:val="TeksIsi"/>
        <w:tabs>
          <w:tab w:val="left" w:pos="3402"/>
          <w:tab w:val="right" w:pos="4458"/>
        </w:tabs>
        <w:spacing w:line="276" w:lineRule="auto"/>
        <w:ind w:left="964"/>
        <w:rPr>
          <w:noProof/>
          <w:lang w:val="id-ID"/>
        </w:rPr>
      </w:pPr>
      <w:r w:rsidRPr="00761CAA">
        <w:rPr>
          <w:noProof/>
          <w:lang w:val="id-ID"/>
        </w:rPr>
        <w:t>Kode</w:t>
      </w:r>
      <w:r w:rsidRPr="00761CAA">
        <w:rPr>
          <w:noProof/>
          <w:spacing w:val="-3"/>
          <w:lang w:val="id-ID"/>
        </w:rPr>
        <w:t xml:space="preserve"> </w:t>
      </w:r>
      <w:r w:rsidRPr="00761CAA">
        <w:rPr>
          <w:noProof/>
          <w:lang w:val="id-ID"/>
        </w:rPr>
        <w:t>Matakuliah</w:t>
      </w:r>
      <w:r w:rsidR="00EB1838" w:rsidRPr="00761CAA">
        <w:rPr>
          <w:noProof/>
          <w:lang w:val="id-ID"/>
        </w:rPr>
        <w:tab/>
        <w:t xml:space="preserve">: </w:t>
      </w:r>
      <w:r w:rsidR="001929EF" w:rsidRPr="00761CAA">
        <w:rPr>
          <w:noProof/>
          <w:lang w:val="id-ID"/>
        </w:rPr>
        <w:t>19040160</w:t>
      </w:r>
      <w:r w:rsidR="00772AB8" w:rsidRPr="00761CAA">
        <w:rPr>
          <w:noProof/>
          <w:lang w:val="id-ID"/>
        </w:rPr>
        <w:t>2</w:t>
      </w:r>
      <w:r w:rsidR="00414C1C" w:rsidRPr="00761CAA">
        <w:rPr>
          <w:noProof/>
          <w:lang w:val="id-ID"/>
        </w:rPr>
        <w:t>P05</w:t>
      </w:r>
      <w:r w:rsidR="00772AB8" w:rsidRPr="00761CAA">
        <w:rPr>
          <w:noProof/>
          <w:lang w:val="id-ID"/>
        </w:rPr>
        <w:t>1</w:t>
      </w:r>
    </w:p>
    <w:p w14:paraId="330F1E88" w14:textId="0230039E" w:rsidR="00DE1FD6" w:rsidRPr="00761CAA" w:rsidRDefault="00DE1FD6" w:rsidP="00DE1FD6">
      <w:pPr>
        <w:pStyle w:val="TeksIsi"/>
        <w:tabs>
          <w:tab w:val="left" w:pos="3371"/>
        </w:tabs>
        <w:spacing w:before="40"/>
        <w:ind w:left="962"/>
        <w:rPr>
          <w:noProof/>
          <w:lang w:val="id-ID"/>
        </w:rPr>
      </w:pPr>
      <w:r w:rsidRPr="00761CAA">
        <w:rPr>
          <w:noProof/>
          <w:lang w:val="id-ID"/>
        </w:rPr>
        <w:t>Semester/SKS</w:t>
      </w:r>
      <w:r w:rsidRPr="00761CAA">
        <w:rPr>
          <w:noProof/>
          <w:lang w:val="id-ID"/>
        </w:rPr>
        <w:tab/>
        <w:t xml:space="preserve">: </w:t>
      </w:r>
      <w:r w:rsidR="00EB1838" w:rsidRPr="00761CAA">
        <w:rPr>
          <w:noProof/>
          <w:lang w:val="id-ID"/>
        </w:rPr>
        <w:t xml:space="preserve"> </w:t>
      </w:r>
      <w:r w:rsidR="00CE25E4" w:rsidRPr="00761CAA">
        <w:rPr>
          <w:noProof/>
          <w:lang w:val="id-ID"/>
        </w:rPr>
        <w:t>V</w:t>
      </w:r>
      <w:r w:rsidR="007F5495">
        <w:rPr>
          <w:noProof/>
          <w:lang w:val="id-ID"/>
        </w:rPr>
        <w:t>-Ganjil</w:t>
      </w:r>
      <w:r w:rsidR="00925306" w:rsidRPr="00761CAA">
        <w:rPr>
          <w:noProof/>
          <w:lang w:val="id-ID"/>
        </w:rPr>
        <w:t xml:space="preserve"> </w:t>
      </w:r>
      <w:r w:rsidR="00D21906" w:rsidRPr="00761CAA">
        <w:rPr>
          <w:noProof/>
          <w:lang w:val="id-ID"/>
        </w:rPr>
        <w:t>/</w:t>
      </w:r>
      <w:r w:rsidR="000471D9" w:rsidRPr="00761CAA">
        <w:rPr>
          <w:noProof/>
          <w:lang w:val="id-ID"/>
        </w:rPr>
        <w:t xml:space="preserve"> </w:t>
      </w:r>
      <w:r w:rsidR="007F5495">
        <w:rPr>
          <w:noProof/>
          <w:lang w:val="id-ID"/>
        </w:rPr>
        <w:t>)</w:t>
      </w:r>
      <w:r w:rsidR="00772AB8" w:rsidRPr="00761CAA">
        <w:rPr>
          <w:noProof/>
          <w:lang w:val="id-ID"/>
        </w:rPr>
        <w:t>2</w:t>
      </w:r>
      <w:r w:rsidR="007F5495">
        <w:rPr>
          <w:noProof/>
          <w:lang w:val="id-ID"/>
        </w:rPr>
        <w:t>)</w:t>
      </w:r>
      <w:r w:rsidR="00821CC9" w:rsidRPr="00761CAA">
        <w:rPr>
          <w:noProof/>
          <w:lang w:val="id-ID"/>
        </w:rPr>
        <w:t xml:space="preserve"> </w:t>
      </w:r>
      <w:r w:rsidR="00D21906" w:rsidRPr="00761CAA">
        <w:rPr>
          <w:noProof/>
          <w:lang w:val="id-ID"/>
        </w:rPr>
        <w:t>SKS</w:t>
      </w:r>
    </w:p>
    <w:p w14:paraId="661318B4" w14:textId="2D394DEC" w:rsidR="00FA27B1" w:rsidRPr="00761CAA" w:rsidRDefault="00D21906" w:rsidP="00FA27B1">
      <w:pPr>
        <w:pStyle w:val="TeksIsi"/>
        <w:tabs>
          <w:tab w:val="left" w:pos="3371"/>
        </w:tabs>
        <w:spacing w:before="40"/>
        <w:ind w:left="962"/>
        <w:rPr>
          <w:noProof/>
          <w:lang w:val="id-ID"/>
        </w:rPr>
      </w:pPr>
      <w:r w:rsidRPr="00761CAA">
        <w:rPr>
          <w:noProof/>
          <w:lang w:val="id-ID"/>
        </w:rPr>
        <w:t>Mata</w:t>
      </w:r>
      <w:r w:rsidRPr="00761CAA">
        <w:rPr>
          <w:noProof/>
          <w:spacing w:val="-2"/>
          <w:lang w:val="id-ID"/>
        </w:rPr>
        <w:t xml:space="preserve"> </w:t>
      </w:r>
      <w:r w:rsidRPr="00761CAA">
        <w:rPr>
          <w:noProof/>
          <w:lang w:val="id-ID"/>
        </w:rPr>
        <w:t>kuliah</w:t>
      </w:r>
      <w:r w:rsidRPr="00761CAA">
        <w:rPr>
          <w:noProof/>
          <w:spacing w:val="-2"/>
          <w:lang w:val="id-ID"/>
        </w:rPr>
        <w:t xml:space="preserve"> </w:t>
      </w:r>
      <w:r w:rsidR="00DE1FD6" w:rsidRPr="00761CAA">
        <w:rPr>
          <w:noProof/>
          <w:lang w:val="id-ID"/>
        </w:rPr>
        <w:t>Prasayarat</w:t>
      </w:r>
      <w:r w:rsidR="00DE1FD6" w:rsidRPr="00761CAA">
        <w:rPr>
          <w:noProof/>
          <w:lang w:val="id-ID"/>
        </w:rPr>
        <w:tab/>
        <w:t xml:space="preserve">: </w:t>
      </w:r>
      <w:r w:rsidR="00925306" w:rsidRPr="00761CAA">
        <w:rPr>
          <w:noProof/>
          <w:lang w:val="id-ID"/>
        </w:rPr>
        <w:t xml:space="preserve"> </w:t>
      </w:r>
      <w:r w:rsidR="00307FD7">
        <w:rPr>
          <w:noProof/>
          <w:lang w:val="id-ID"/>
        </w:rPr>
        <w:t>-</w:t>
      </w:r>
    </w:p>
    <w:p w14:paraId="05A7A54F" w14:textId="392EB394" w:rsidR="00DE1FD6" w:rsidRPr="00761CAA" w:rsidRDefault="00D21906" w:rsidP="000471D9">
      <w:pPr>
        <w:pStyle w:val="TeksIsi"/>
        <w:tabs>
          <w:tab w:val="left" w:pos="3371"/>
        </w:tabs>
        <w:spacing w:before="40"/>
        <w:ind w:left="962"/>
        <w:rPr>
          <w:noProof/>
          <w:lang w:val="id-ID"/>
        </w:rPr>
      </w:pPr>
      <w:r w:rsidRPr="00761CAA">
        <w:rPr>
          <w:noProof/>
          <w:lang w:val="id-ID"/>
        </w:rPr>
        <w:t>Dosen</w:t>
      </w:r>
      <w:r w:rsidRPr="00761CAA">
        <w:rPr>
          <w:noProof/>
          <w:spacing w:val="-2"/>
          <w:lang w:val="id-ID"/>
        </w:rPr>
        <w:t xml:space="preserve"> </w:t>
      </w:r>
      <w:r w:rsidRPr="00761CAA">
        <w:rPr>
          <w:noProof/>
          <w:lang w:val="id-ID"/>
        </w:rPr>
        <w:t>Pengampu</w:t>
      </w:r>
      <w:r w:rsidRPr="00761CAA">
        <w:rPr>
          <w:noProof/>
          <w:lang w:val="id-ID"/>
        </w:rPr>
        <w:tab/>
        <w:t xml:space="preserve">: </w:t>
      </w:r>
      <w:r w:rsidR="00925306" w:rsidRPr="00761CAA">
        <w:rPr>
          <w:noProof/>
          <w:lang w:val="id-ID"/>
        </w:rPr>
        <w:t xml:space="preserve"> </w:t>
      </w:r>
      <w:r w:rsidR="00A233EB" w:rsidRPr="00761CAA">
        <w:rPr>
          <w:noProof/>
          <w:lang w:val="id-ID"/>
        </w:rPr>
        <w:t>Ir. Rita Diana, MA; Rustam, S.Hut., MP; Mochamad Syoim, S.Hut., MP</w:t>
      </w:r>
    </w:p>
    <w:p w14:paraId="0B7D7B1B" w14:textId="77777777" w:rsidR="009114C6" w:rsidRPr="00761CAA" w:rsidRDefault="009114C6" w:rsidP="00233345">
      <w:pPr>
        <w:widowControl/>
        <w:autoSpaceDE/>
        <w:autoSpaceDN/>
        <w:spacing w:line="276" w:lineRule="auto"/>
        <w:jc w:val="both"/>
        <w:rPr>
          <w:noProof/>
          <w:sz w:val="24"/>
          <w:szCs w:val="24"/>
          <w:lang w:val="id-ID"/>
        </w:rPr>
      </w:pPr>
    </w:p>
    <w:p w14:paraId="49AA4362" w14:textId="77777777" w:rsidR="00BF359A" w:rsidRPr="002C778B" w:rsidRDefault="00BF359A" w:rsidP="00BF359A">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6A80E64E" w14:textId="77777777" w:rsidR="001D47B2" w:rsidRPr="00A02FA8" w:rsidRDefault="001D47B2" w:rsidP="001D47B2">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6E1036F8"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7F19B2DD"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17EFC259"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63FF7FC3"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5BD534DA"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1D59874F"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0EA89BB2" w14:textId="77777777" w:rsidR="001D47B2" w:rsidRPr="00A02FA8" w:rsidRDefault="001D47B2" w:rsidP="001D47B2">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7569C5C4" w14:textId="77777777" w:rsidR="001D47B2" w:rsidRPr="00A02FA8" w:rsidRDefault="001D47B2" w:rsidP="001D47B2">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75D4E2B1" w14:textId="77777777" w:rsidR="001D47B2" w:rsidRPr="00A02FA8" w:rsidRDefault="001D47B2" w:rsidP="001D47B2">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03098F20" w14:textId="77777777" w:rsidR="001D47B2" w:rsidRPr="00A02FA8" w:rsidRDefault="001D47B2" w:rsidP="001D47B2">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20C4649E" w14:textId="77777777" w:rsidR="001D47B2" w:rsidRPr="00A02FA8" w:rsidRDefault="001D47B2" w:rsidP="001D47B2">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954B866" w14:textId="77777777" w:rsidR="001D47B2" w:rsidRPr="00A02FA8" w:rsidRDefault="001D47B2" w:rsidP="001D47B2">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3232F7F9"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85FD9E8"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03779F0" w14:textId="77777777" w:rsidR="001D47B2" w:rsidRPr="00A02FA8" w:rsidRDefault="001D47B2" w:rsidP="001D47B2">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2B4DD22B" w14:textId="77777777" w:rsidR="001D47B2" w:rsidRPr="00A02FA8" w:rsidRDefault="001D47B2" w:rsidP="001D47B2">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3847743" w14:textId="77777777" w:rsidR="001D47B2" w:rsidRPr="00A02FA8" w:rsidRDefault="001D47B2" w:rsidP="001D47B2">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BE035A8" w14:textId="77777777" w:rsidR="001D47B2" w:rsidRPr="00A02FA8" w:rsidRDefault="001D47B2" w:rsidP="001D47B2">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3775297" w14:textId="77777777" w:rsidR="001D47B2" w:rsidRPr="00A02FA8" w:rsidRDefault="001D47B2" w:rsidP="001D47B2">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3A81557" w14:textId="77777777" w:rsidR="001D47B2" w:rsidRPr="00A02FA8" w:rsidRDefault="001D47B2" w:rsidP="001D47B2">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42478412"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4CA27BBB"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071A2EE"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28450CF"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591D18EC"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4C51FC29"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0043965A"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BEBABEC"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5B2F6389"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40A6F16" w14:textId="77777777" w:rsidR="001D47B2" w:rsidRPr="00A02FA8" w:rsidRDefault="001D47B2" w:rsidP="001D47B2">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5F54838B" w14:textId="77777777" w:rsidR="001D47B2" w:rsidRPr="00A02FA8" w:rsidRDefault="001D47B2" w:rsidP="001D47B2">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4847628F"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59CD379"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1C69CCC2"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21E0F570" w14:textId="77777777" w:rsidR="001D47B2" w:rsidRPr="00A02FA8" w:rsidRDefault="001D47B2" w:rsidP="001D47B2">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30C8D8C" w14:textId="17B0AED8" w:rsidR="00BF359A" w:rsidRPr="001D47B2" w:rsidRDefault="001D47B2" w:rsidP="001D47B2">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639EE0F7" w14:textId="77777777" w:rsidR="00BF359A" w:rsidRPr="002C778B" w:rsidRDefault="00BF359A" w:rsidP="00BF359A">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61294AE8" w14:textId="77777777" w:rsidR="00BF359A" w:rsidRPr="002C778B" w:rsidRDefault="00BF359A" w:rsidP="00BF359A">
      <w:pPr>
        <w:pStyle w:val="DaftarParagraf"/>
        <w:spacing w:line="276" w:lineRule="auto"/>
        <w:ind w:left="284" w:hanging="284"/>
        <w:jc w:val="both"/>
        <w:rPr>
          <w:noProof/>
          <w:sz w:val="24"/>
          <w:szCs w:val="24"/>
          <w:lang w:val="en-US"/>
        </w:rPr>
      </w:pPr>
    </w:p>
    <w:p w14:paraId="082B84B2" w14:textId="77777777" w:rsidR="00BF359A" w:rsidRDefault="00BF359A" w:rsidP="00BF359A">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088E4F0C" w14:textId="77777777" w:rsidR="00BF359A" w:rsidRPr="00FC3664" w:rsidRDefault="00BF359A" w:rsidP="00BF359A">
      <w:pPr>
        <w:pStyle w:val="DaftarParagraf"/>
        <w:rPr>
          <w:noProof/>
          <w:sz w:val="24"/>
          <w:szCs w:val="24"/>
          <w:lang w:val="en-US"/>
        </w:rPr>
      </w:pPr>
    </w:p>
    <w:p w14:paraId="567B438B" w14:textId="77777777" w:rsidR="00BF359A" w:rsidRPr="00FC3664" w:rsidRDefault="00BF359A" w:rsidP="00BF359A">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51DB1093" w14:textId="77777777" w:rsidR="00BF359A" w:rsidRDefault="00BF359A" w:rsidP="00BF359A">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5C17B284" w14:textId="77777777" w:rsidR="00BF359A" w:rsidRDefault="00BF359A" w:rsidP="00BF359A">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14284700" w14:textId="77777777" w:rsidR="00BF359A" w:rsidRDefault="00BF359A" w:rsidP="00BF359A">
      <w:pPr>
        <w:pStyle w:val="DaftarParagraf"/>
        <w:spacing w:line="276" w:lineRule="auto"/>
        <w:ind w:left="284" w:firstLine="0"/>
        <w:jc w:val="both"/>
        <w:rPr>
          <w:noProof/>
          <w:sz w:val="24"/>
          <w:szCs w:val="24"/>
          <w:lang w:val="en-US"/>
        </w:rPr>
      </w:pPr>
    </w:p>
    <w:p w14:paraId="683884B1" w14:textId="77777777" w:rsidR="00BF359A" w:rsidRPr="00FC3664" w:rsidRDefault="00BF359A" w:rsidP="00BF359A">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Daftar Referensi</w:t>
      </w:r>
    </w:p>
    <w:bookmarkEnd w:id="0"/>
    <w:p w14:paraId="3AA32809" w14:textId="77777777" w:rsidR="00A233EB" w:rsidRPr="00761CAA" w:rsidRDefault="00A233EB" w:rsidP="00233345">
      <w:pPr>
        <w:spacing w:line="276" w:lineRule="auto"/>
        <w:jc w:val="both"/>
        <w:rPr>
          <w:noProof/>
          <w:sz w:val="24"/>
          <w:szCs w:val="24"/>
          <w:lang w:val="id-ID"/>
        </w:rPr>
      </w:pPr>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879"/>
        <w:gridCol w:w="1806"/>
        <w:gridCol w:w="1701"/>
        <w:gridCol w:w="1843"/>
        <w:gridCol w:w="850"/>
        <w:gridCol w:w="2529"/>
        <w:gridCol w:w="733"/>
        <w:gridCol w:w="790"/>
      </w:tblGrid>
      <w:tr w:rsidR="00A233EB" w:rsidRPr="00761CAA" w14:paraId="407DD9E3" w14:textId="77777777" w:rsidTr="00BF359A">
        <w:trPr>
          <w:trHeight w:val="277"/>
        </w:trPr>
        <w:tc>
          <w:tcPr>
            <w:tcW w:w="1024" w:type="dxa"/>
            <w:vMerge w:val="restart"/>
          </w:tcPr>
          <w:p w14:paraId="0CE21BB1" w14:textId="77777777" w:rsidR="00A233EB" w:rsidRPr="00761CAA" w:rsidRDefault="00A233EB" w:rsidP="00BF359A">
            <w:pPr>
              <w:pStyle w:val="TableParagraph"/>
              <w:spacing w:line="276" w:lineRule="auto"/>
              <w:ind w:left="131" w:hanging="15"/>
              <w:jc w:val="center"/>
              <w:rPr>
                <w:noProof/>
                <w:sz w:val="24"/>
                <w:szCs w:val="24"/>
                <w:lang w:val="id-ID"/>
              </w:rPr>
            </w:pPr>
            <w:r w:rsidRPr="00761CAA">
              <w:rPr>
                <w:noProof/>
                <w:sz w:val="24"/>
                <w:szCs w:val="24"/>
                <w:lang w:val="id-ID"/>
              </w:rPr>
              <w:t>Pert Ke-/</w:t>
            </w:r>
          </w:p>
          <w:p w14:paraId="594D03E8" w14:textId="77777777" w:rsidR="00A233EB" w:rsidRPr="00761CAA" w:rsidRDefault="00A233EB" w:rsidP="00BF359A">
            <w:pPr>
              <w:pStyle w:val="TableParagraph"/>
              <w:spacing w:line="276" w:lineRule="auto"/>
              <w:ind w:left="131" w:right="-165" w:hanging="15"/>
              <w:jc w:val="center"/>
              <w:rPr>
                <w:noProof/>
                <w:sz w:val="24"/>
                <w:szCs w:val="24"/>
                <w:lang w:val="id-ID"/>
              </w:rPr>
            </w:pPr>
            <w:r w:rsidRPr="00761CAA">
              <w:rPr>
                <w:noProof/>
                <w:sz w:val="24"/>
                <w:szCs w:val="24"/>
                <w:lang w:val="id-ID"/>
              </w:rPr>
              <w:t>Tgl/</w:t>
            </w:r>
          </w:p>
          <w:p w14:paraId="7A9BB45E" w14:textId="77777777" w:rsidR="00A233EB" w:rsidRPr="00761CAA" w:rsidRDefault="00A233EB" w:rsidP="00BF359A">
            <w:pPr>
              <w:pStyle w:val="TableParagraph"/>
              <w:spacing w:line="276" w:lineRule="auto"/>
              <w:ind w:left="131" w:right="-162" w:hanging="15"/>
              <w:jc w:val="center"/>
              <w:rPr>
                <w:noProof/>
                <w:sz w:val="24"/>
                <w:szCs w:val="24"/>
                <w:lang w:val="id-ID"/>
              </w:rPr>
            </w:pPr>
            <w:r w:rsidRPr="00761CAA">
              <w:rPr>
                <w:noProof/>
                <w:sz w:val="24"/>
                <w:szCs w:val="24"/>
                <w:lang w:val="id-ID"/>
              </w:rPr>
              <w:t>Dosen</w:t>
            </w:r>
          </w:p>
        </w:tc>
        <w:tc>
          <w:tcPr>
            <w:tcW w:w="2232" w:type="dxa"/>
            <w:vMerge w:val="restart"/>
          </w:tcPr>
          <w:p w14:paraId="4263793A" w14:textId="77777777" w:rsidR="00A233EB" w:rsidRPr="00761CAA" w:rsidRDefault="00A233EB" w:rsidP="00BF359A">
            <w:pPr>
              <w:pStyle w:val="TableParagraph"/>
              <w:spacing w:line="276" w:lineRule="auto"/>
              <w:ind w:left="143"/>
              <w:jc w:val="center"/>
              <w:rPr>
                <w:noProof/>
                <w:sz w:val="24"/>
                <w:szCs w:val="24"/>
                <w:lang w:val="id-ID"/>
              </w:rPr>
            </w:pPr>
            <w:r w:rsidRPr="00761CAA">
              <w:rPr>
                <w:noProof/>
                <w:sz w:val="24"/>
                <w:szCs w:val="24"/>
                <w:lang w:val="id-ID"/>
              </w:rPr>
              <w:t>Kemampuan Khusus/ Sub-CPMK</w:t>
            </w:r>
          </w:p>
        </w:tc>
        <w:tc>
          <w:tcPr>
            <w:tcW w:w="1879" w:type="dxa"/>
            <w:vMerge w:val="restart"/>
          </w:tcPr>
          <w:p w14:paraId="7D2E824E" w14:textId="77777777" w:rsidR="00A233EB" w:rsidRPr="00761CAA" w:rsidRDefault="00A233EB" w:rsidP="00BF359A">
            <w:pPr>
              <w:pStyle w:val="TableParagraph"/>
              <w:spacing w:line="276" w:lineRule="auto"/>
              <w:ind w:left="4"/>
              <w:jc w:val="center"/>
              <w:rPr>
                <w:noProof/>
                <w:sz w:val="24"/>
                <w:szCs w:val="24"/>
                <w:lang w:val="id-ID"/>
              </w:rPr>
            </w:pPr>
            <w:r w:rsidRPr="00761CAA">
              <w:rPr>
                <w:noProof/>
                <w:sz w:val="24"/>
                <w:szCs w:val="24"/>
                <w:lang w:val="id-ID"/>
              </w:rPr>
              <w:t>Indikator</w:t>
            </w:r>
          </w:p>
        </w:tc>
        <w:tc>
          <w:tcPr>
            <w:tcW w:w="1806" w:type="dxa"/>
            <w:vMerge w:val="restart"/>
          </w:tcPr>
          <w:p w14:paraId="7C49DB2D" w14:textId="77777777" w:rsidR="00A233EB" w:rsidRPr="00761CAA" w:rsidRDefault="00A233EB" w:rsidP="00BF359A">
            <w:pPr>
              <w:pStyle w:val="TableParagraph"/>
              <w:spacing w:line="276" w:lineRule="auto"/>
              <w:ind w:left="375"/>
              <w:jc w:val="center"/>
              <w:rPr>
                <w:noProof/>
                <w:sz w:val="24"/>
                <w:szCs w:val="24"/>
                <w:lang w:val="id-ID"/>
              </w:rPr>
            </w:pPr>
            <w:r w:rsidRPr="00761CAA">
              <w:rPr>
                <w:noProof/>
                <w:sz w:val="24"/>
                <w:szCs w:val="24"/>
                <w:lang w:val="id-ID"/>
              </w:rPr>
              <w:t>Bahan Kajian</w:t>
            </w:r>
          </w:p>
        </w:tc>
        <w:tc>
          <w:tcPr>
            <w:tcW w:w="1701" w:type="dxa"/>
            <w:vMerge w:val="restart"/>
          </w:tcPr>
          <w:p w14:paraId="386A3C78" w14:textId="77777777" w:rsidR="00A233EB" w:rsidRPr="00761CAA" w:rsidRDefault="00A233EB" w:rsidP="00BF359A">
            <w:pPr>
              <w:pStyle w:val="TableParagraph"/>
              <w:spacing w:line="276" w:lineRule="auto"/>
              <w:ind w:left="0" w:right="94"/>
              <w:jc w:val="center"/>
              <w:rPr>
                <w:noProof/>
                <w:sz w:val="24"/>
                <w:szCs w:val="24"/>
                <w:lang w:val="id-ID"/>
              </w:rPr>
            </w:pPr>
            <w:r w:rsidRPr="00761CAA">
              <w:rPr>
                <w:noProof/>
                <w:sz w:val="24"/>
                <w:szCs w:val="24"/>
                <w:lang w:val="id-ID"/>
              </w:rPr>
              <w:t>Model/ Metode Pembelajaran</w:t>
            </w:r>
          </w:p>
        </w:tc>
        <w:tc>
          <w:tcPr>
            <w:tcW w:w="1843" w:type="dxa"/>
            <w:vMerge w:val="restart"/>
          </w:tcPr>
          <w:p w14:paraId="5E9E8974" w14:textId="77777777" w:rsidR="00A233EB" w:rsidRPr="00761CAA" w:rsidRDefault="00A233EB" w:rsidP="00BF359A">
            <w:pPr>
              <w:pStyle w:val="TableParagraph"/>
              <w:spacing w:line="276" w:lineRule="auto"/>
              <w:ind w:left="0" w:right="214"/>
              <w:jc w:val="center"/>
              <w:rPr>
                <w:noProof/>
                <w:sz w:val="24"/>
                <w:szCs w:val="24"/>
                <w:lang w:val="id-ID"/>
              </w:rPr>
            </w:pPr>
            <w:r w:rsidRPr="00761CAA">
              <w:rPr>
                <w:noProof/>
                <w:sz w:val="24"/>
                <w:szCs w:val="24"/>
                <w:lang w:val="id-ID"/>
              </w:rPr>
              <w:t>Pengalaman Belajar</w:t>
            </w:r>
          </w:p>
        </w:tc>
        <w:tc>
          <w:tcPr>
            <w:tcW w:w="4112" w:type="dxa"/>
            <w:gridSpan w:val="3"/>
          </w:tcPr>
          <w:p w14:paraId="030C1A62" w14:textId="77777777" w:rsidR="00A233EB" w:rsidRPr="00761CAA" w:rsidRDefault="00A233EB" w:rsidP="00BF359A">
            <w:pPr>
              <w:pStyle w:val="TableParagraph"/>
              <w:spacing w:line="276" w:lineRule="auto"/>
              <w:ind w:left="1057" w:right="1051"/>
              <w:jc w:val="center"/>
              <w:rPr>
                <w:noProof/>
                <w:sz w:val="24"/>
                <w:szCs w:val="24"/>
                <w:lang w:val="id-ID"/>
              </w:rPr>
            </w:pPr>
            <w:r w:rsidRPr="00761CAA">
              <w:rPr>
                <w:noProof/>
                <w:sz w:val="24"/>
                <w:szCs w:val="24"/>
                <w:lang w:val="id-ID"/>
              </w:rPr>
              <w:t>Penilaian</w:t>
            </w:r>
          </w:p>
        </w:tc>
        <w:tc>
          <w:tcPr>
            <w:tcW w:w="790" w:type="dxa"/>
          </w:tcPr>
          <w:p w14:paraId="025CE305" w14:textId="77777777" w:rsidR="00A233EB" w:rsidRPr="00761CAA" w:rsidRDefault="00A233EB" w:rsidP="00BF359A">
            <w:pPr>
              <w:pStyle w:val="TableParagraph"/>
              <w:spacing w:line="276" w:lineRule="auto"/>
              <w:ind w:left="233"/>
              <w:jc w:val="center"/>
              <w:rPr>
                <w:noProof/>
                <w:sz w:val="24"/>
                <w:szCs w:val="24"/>
                <w:lang w:val="id-ID"/>
              </w:rPr>
            </w:pPr>
            <w:r w:rsidRPr="00761CAA">
              <w:rPr>
                <w:noProof/>
                <w:sz w:val="24"/>
                <w:szCs w:val="24"/>
                <w:lang w:val="id-ID"/>
              </w:rPr>
              <w:t>Ref</w:t>
            </w:r>
          </w:p>
        </w:tc>
      </w:tr>
      <w:tr w:rsidR="00A233EB" w:rsidRPr="00761CAA" w14:paraId="208351D9" w14:textId="77777777" w:rsidTr="00BF359A">
        <w:trPr>
          <w:trHeight w:val="281"/>
        </w:trPr>
        <w:tc>
          <w:tcPr>
            <w:tcW w:w="1024" w:type="dxa"/>
            <w:vMerge/>
            <w:tcBorders>
              <w:top w:val="nil"/>
            </w:tcBorders>
          </w:tcPr>
          <w:p w14:paraId="371CA43D" w14:textId="77777777" w:rsidR="00A233EB" w:rsidRPr="00761CAA" w:rsidRDefault="00A233EB" w:rsidP="00BF359A">
            <w:pPr>
              <w:spacing w:line="276" w:lineRule="auto"/>
              <w:jc w:val="center"/>
              <w:rPr>
                <w:noProof/>
                <w:sz w:val="24"/>
                <w:szCs w:val="24"/>
                <w:lang w:val="id-ID"/>
              </w:rPr>
            </w:pPr>
          </w:p>
        </w:tc>
        <w:tc>
          <w:tcPr>
            <w:tcW w:w="2232" w:type="dxa"/>
            <w:vMerge/>
            <w:tcBorders>
              <w:top w:val="nil"/>
            </w:tcBorders>
          </w:tcPr>
          <w:p w14:paraId="60D594FF" w14:textId="77777777" w:rsidR="00A233EB" w:rsidRPr="00761CAA" w:rsidRDefault="00A233EB" w:rsidP="00BF359A">
            <w:pPr>
              <w:spacing w:line="276" w:lineRule="auto"/>
              <w:jc w:val="center"/>
              <w:rPr>
                <w:noProof/>
                <w:sz w:val="24"/>
                <w:szCs w:val="24"/>
                <w:lang w:val="id-ID"/>
              </w:rPr>
            </w:pPr>
          </w:p>
        </w:tc>
        <w:tc>
          <w:tcPr>
            <w:tcW w:w="1879" w:type="dxa"/>
            <w:vMerge/>
            <w:tcBorders>
              <w:top w:val="nil"/>
            </w:tcBorders>
          </w:tcPr>
          <w:p w14:paraId="7CC1D67F" w14:textId="77777777" w:rsidR="00A233EB" w:rsidRPr="00761CAA" w:rsidRDefault="00A233EB" w:rsidP="00BF359A">
            <w:pPr>
              <w:spacing w:line="276" w:lineRule="auto"/>
              <w:jc w:val="center"/>
              <w:rPr>
                <w:noProof/>
                <w:sz w:val="24"/>
                <w:szCs w:val="24"/>
                <w:lang w:val="id-ID"/>
              </w:rPr>
            </w:pPr>
          </w:p>
        </w:tc>
        <w:tc>
          <w:tcPr>
            <w:tcW w:w="1806" w:type="dxa"/>
            <w:vMerge/>
            <w:tcBorders>
              <w:top w:val="nil"/>
            </w:tcBorders>
          </w:tcPr>
          <w:p w14:paraId="334EBA80" w14:textId="77777777" w:rsidR="00A233EB" w:rsidRPr="00761CAA" w:rsidRDefault="00A233EB" w:rsidP="00BF359A">
            <w:pPr>
              <w:spacing w:line="276" w:lineRule="auto"/>
              <w:jc w:val="center"/>
              <w:rPr>
                <w:noProof/>
                <w:sz w:val="24"/>
                <w:szCs w:val="24"/>
                <w:lang w:val="id-ID"/>
              </w:rPr>
            </w:pPr>
          </w:p>
        </w:tc>
        <w:tc>
          <w:tcPr>
            <w:tcW w:w="1701" w:type="dxa"/>
            <w:vMerge/>
            <w:tcBorders>
              <w:top w:val="nil"/>
            </w:tcBorders>
          </w:tcPr>
          <w:p w14:paraId="6E559DC9" w14:textId="77777777" w:rsidR="00A233EB" w:rsidRPr="00761CAA" w:rsidRDefault="00A233EB" w:rsidP="00BF359A">
            <w:pPr>
              <w:spacing w:line="276" w:lineRule="auto"/>
              <w:jc w:val="center"/>
              <w:rPr>
                <w:noProof/>
                <w:sz w:val="24"/>
                <w:szCs w:val="24"/>
                <w:lang w:val="id-ID"/>
              </w:rPr>
            </w:pPr>
          </w:p>
        </w:tc>
        <w:tc>
          <w:tcPr>
            <w:tcW w:w="1843" w:type="dxa"/>
            <w:vMerge/>
            <w:tcBorders>
              <w:top w:val="nil"/>
            </w:tcBorders>
          </w:tcPr>
          <w:p w14:paraId="65930754" w14:textId="77777777" w:rsidR="00A233EB" w:rsidRPr="00761CAA" w:rsidRDefault="00A233EB" w:rsidP="00BF359A">
            <w:pPr>
              <w:spacing w:line="276" w:lineRule="auto"/>
              <w:jc w:val="center"/>
              <w:rPr>
                <w:noProof/>
                <w:sz w:val="24"/>
                <w:szCs w:val="24"/>
                <w:lang w:val="id-ID"/>
              </w:rPr>
            </w:pPr>
          </w:p>
        </w:tc>
        <w:tc>
          <w:tcPr>
            <w:tcW w:w="850" w:type="dxa"/>
          </w:tcPr>
          <w:p w14:paraId="548CFD27" w14:textId="77777777" w:rsidR="00A233EB" w:rsidRPr="00761CAA" w:rsidRDefault="00A233EB" w:rsidP="00BF359A">
            <w:pPr>
              <w:pStyle w:val="TableParagraph"/>
              <w:spacing w:line="276" w:lineRule="auto"/>
              <w:ind w:left="133"/>
              <w:jc w:val="center"/>
              <w:rPr>
                <w:noProof/>
                <w:sz w:val="24"/>
                <w:szCs w:val="24"/>
                <w:lang w:val="id-ID"/>
              </w:rPr>
            </w:pPr>
            <w:r w:rsidRPr="00761CAA">
              <w:rPr>
                <w:noProof/>
                <w:sz w:val="24"/>
                <w:szCs w:val="24"/>
                <w:lang w:val="id-ID"/>
              </w:rPr>
              <w:t>Jenis</w:t>
            </w:r>
          </w:p>
        </w:tc>
        <w:tc>
          <w:tcPr>
            <w:tcW w:w="2529" w:type="dxa"/>
          </w:tcPr>
          <w:p w14:paraId="3FD8A0A0" w14:textId="77777777" w:rsidR="00A233EB" w:rsidRPr="00761CAA" w:rsidRDefault="00A233EB" w:rsidP="00BF359A">
            <w:pPr>
              <w:pStyle w:val="TableParagraph"/>
              <w:spacing w:line="276" w:lineRule="auto"/>
              <w:ind w:left="4"/>
              <w:jc w:val="center"/>
              <w:rPr>
                <w:noProof/>
                <w:sz w:val="24"/>
                <w:szCs w:val="24"/>
                <w:lang w:val="id-ID"/>
              </w:rPr>
            </w:pPr>
            <w:r w:rsidRPr="00761CAA">
              <w:rPr>
                <w:noProof/>
                <w:sz w:val="24"/>
                <w:szCs w:val="24"/>
                <w:lang w:val="id-ID"/>
              </w:rPr>
              <w:t>Kriteria</w:t>
            </w:r>
          </w:p>
        </w:tc>
        <w:tc>
          <w:tcPr>
            <w:tcW w:w="733" w:type="dxa"/>
          </w:tcPr>
          <w:p w14:paraId="749703B2" w14:textId="77777777" w:rsidR="00A233EB" w:rsidRPr="00761CAA" w:rsidRDefault="00A233EB" w:rsidP="00BF359A">
            <w:pPr>
              <w:pStyle w:val="TableParagraph"/>
              <w:spacing w:line="276" w:lineRule="auto"/>
              <w:ind w:left="62" w:right="57"/>
              <w:jc w:val="center"/>
              <w:rPr>
                <w:noProof/>
                <w:sz w:val="24"/>
                <w:szCs w:val="24"/>
                <w:lang w:val="id-ID"/>
              </w:rPr>
            </w:pPr>
            <w:r w:rsidRPr="00761CAA">
              <w:rPr>
                <w:noProof/>
                <w:sz w:val="24"/>
                <w:szCs w:val="24"/>
                <w:lang w:val="id-ID"/>
              </w:rPr>
              <w:t>Bobot</w:t>
            </w:r>
          </w:p>
        </w:tc>
        <w:tc>
          <w:tcPr>
            <w:tcW w:w="790" w:type="dxa"/>
            <w:tcBorders>
              <w:top w:val="nil"/>
            </w:tcBorders>
          </w:tcPr>
          <w:p w14:paraId="6075C13E" w14:textId="77777777" w:rsidR="00A233EB" w:rsidRPr="00761CAA" w:rsidRDefault="00A233EB" w:rsidP="00BF359A">
            <w:pPr>
              <w:spacing w:line="276" w:lineRule="auto"/>
              <w:jc w:val="center"/>
              <w:rPr>
                <w:noProof/>
                <w:sz w:val="24"/>
                <w:szCs w:val="24"/>
                <w:lang w:val="id-ID"/>
              </w:rPr>
            </w:pPr>
          </w:p>
        </w:tc>
      </w:tr>
      <w:tr w:rsidR="00106049" w:rsidRPr="00761CAA" w14:paraId="0C2C0044" w14:textId="77777777" w:rsidTr="00BF359A">
        <w:trPr>
          <w:trHeight w:val="406"/>
        </w:trPr>
        <w:tc>
          <w:tcPr>
            <w:tcW w:w="1024" w:type="dxa"/>
          </w:tcPr>
          <w:p w14:paraId="68E7C201"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1.</w:t>
            </w:r>
          </w:p>
        </w:tc>
        <w:tc>
          <w:tcPr>
            <w:tcW w:w="2232" w:type="dxa"/>
          </w:tcPr>
          <w:p w14:paraId="130666BA" w14:textId="77777777" w:rsidR="00106049" w:rsidRPr="00761CAA" w:rsidRDefault="00106049" w:rsidP="00BF359A">
            <w:pPr>
              <w:pStyle w:val="TableParagraph"/>
              <w:spacing w:line="276" w:lineRule="auto"/>
              <w:ind w:left="0" w:right="258"/>
              <w:rPr>
                <w:noProof/>
                <w:sz w:val="24"/>
                <w:szCs w:val="24"/>
                <w:lang w:val="id-ID"/>
              </w:rPr>
            </w:pPr>
            <w:r w:rsidRPr="00761CAA">
              <w:rPr>
                <w:noProof/>
                <w:sz w:val="24"/>
                <w:szCs w:val="24"/>
                <w:lang w:val="id-ID"/>
              </w:rPr>
              <w:t xml:space="preserve">Mahasiswa dapat mengetahui tentang </w:t>
            </w:r>
          </w:p>
          <w:p w14:paraId="1E0A87D7" w14:textId="0CCA809C"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 xml:space="preserve">definisi ruang lingkup mangrove. menjelaskan tentang zonasi mangrove, </w:t>
            </w:r>
            <w:r w:rsidRPr="00761CAA">
              <w:rPr>
                <w:noProof/>
                <w:color w:val="000000"/>
                <w:sz w:val="24"/>
                <w:szCs w:val="24"/>
                <w:lang w:val="id-ID"/>
              </w:rPr>
              <w:lastRenderedPageBreak/>
              <w:t>komponen mangrove dan ciri khas mangrove</w:t>
            </w:r>
          </w:p>
        </w:tc>
        <w:tc>
          <w:tcPr>
            <w:tcW w:w="1879" w:type="dxa"/>
          </w:tcPr>
          <w:p w14:paraId="150A1707" w14:textId="17114681"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lastRenderedPageBreak/>
              <w:t xml:space="preserve">definisi ruang lingkup mangrove. menjelaskan tentang zonasi mangrove, komponen </w:t>
            </w:r>
            <w:r w:rsidRPr="00761CAA">
              <w:rPr>
                <w:noProof/>
                <w:color w:val="000000"/>
                <w:sz w:val="24"/>
                <w:szCs w:val="24"/>
                <w:lang w:val="id-ID"/>
              </w:rPr>
              <w:lastRenderedPageBreak/>
              <w:t>mangrove dan ciri khas mangrove</w:t>
            </w:r>
          </w:p>
        </w:tc>
        <w:tc>
          <w:tcPr>
            <w:tcW w:w="1806" w:type="dxa"/>
          </w:tcPr>
          <w:p w14:paraId="3F222BCE" w14:textId="77777777" w:rsidR="00106049" w:rsidRPr="00761CAA" w:rsidRDefault="00106049" w:rsidP="00BF359A">
            <w:pPr>
              <w:pStyle w:val="TableParagraph"/>
              <w:numPr>
                <w:ilvl w:val="0"/>
                <w:numId w:val="5"/>
              </w:numPr>
              <w:tabs>
                <w:tab w:val="left" w:pos="359"/>
              </w:tabs>
              <w:spacing w:line="276" w:lineRule="auto"/>
              <w:ind w:right="183"/>
              <w:rPr>
                <w:noProof/>
                <w:sz w:val="24"/>
                <w:szCs w:val="24"/>
                <w:lang w:val="id-ID"/>
              </w:rPr>
            </w:pPr>
            <w:r w:rsidRPr="00761CAA">
              <w:rPr>
                <w:noProof/>
                <w:sz w:val="24"/>
                <w:szCs w:val="24"/>
                <w:lang w:val="id-ID"/>
              </w:rPr>
              <w:lastRenderedPageBreak/>
              <w:t xml:space="preserve">Kontrak belajar dan penjelasan RPS </w:t>
            </w:r>
            <w:r w:rsidRPr="00761CAA">
              <w:rPr>
                <w:noProof/>
                <w:spacing w:val="-5"/>
                <w:sz w:val="24"/>
                <w:szCs w:val="24"/>
                <w:lang w:val="id-ID"/>
              </w:rPr>
              <w:t xml:space="preserve">mata </w:t>
            </w:r>
            <w:r w:rsidRPr="00761CAA">
              <w:rPr>
                <w:noProof/>
                <w:sz w:val="24"/>
                <w:szCs w:val="24"/>
                <w:lang w:val="id-ID"/>
              </w:rPr>
              <w:t>kuliah</w:t>
            </w:r>
          </w:p>
          <w:p w14:paraId="1CF74386" w14:textId="77777777" w:rsidR="00106049" w:rsidRPr="00761CAA" w:rsidRDefault="00106049" w:rsidP="00BF359A">
            <w:pPr>
              <w:pStyle w:val="TableParagraph"/>
              <w:numPr>
                <w:ilvl w:val="0"/>
                <w:numId w:val="5"/>
              </w:numPr>
              <w:tabs>
                <w:tab w:val="left" w:pos="359"/>
              </w:tabs>
              <w:spacing w:line="276" w:lineRule="auto"/>
              <w:ind w:right="183"/>
              <w:rPr>
                <w:noProof/>
                <w:sz w:val="24"/>
                <w:szCs w:val="24"/>
                <w:lang w:val="id-ID"/>
              </w:rPr>
            </w:pPr>
            <w:r w:rsidRPr="00761CAA">
              <w:rPr>
                <w:noProof/>
                <w:sz w:val="24"/>
                <w:szCs w:val="24"/>
                <w:lang w:val="id-ID"/>
              </w:rPr>
              <w:t>Pendahuluan</w:t>
            </w:r>
          </w:p>
          <w:p w14:paraId="54E61C4F" w14:textId="77777777" w:rsidR="00106049" w:rsidRPr="00761CAA" w:rsidRDefault="00106049" w:rsidP="00BF359A">
            <w:pPr>
              <w:pStyle w:val="TableParagraph"/>
              <w:numPr>
                <w:ilvl w:val="0"/>
                <w:numId w:val="5"/>
              </w:numPr>
              <w:tabs>
                <w:tab w:val="left" w:pos="359"/>
              </w:tabs>
              <w:spacing w:line="276" w:lineRule="auto"/>
              <w:ind w:right="183"/>
              <w:rPr>
                <w:noProof/>
                <w:sz w:val="24"/>
                <w:szCs w:val="24"/>
                <w:lang w:val="id-ID"/>
              </w:rPr>
            </w:pPr>
            <w:r w:rsidRPr="00761CAA">
              <w:rPr>
                <w:noProof/>
                <w:sz w:val="24"/>
                <w:szCs w:val="24"/>
                <w:lang w:val="id-ID"/>
              </w:rPr>
              <w:lastRenderedPageBreak/>
              <w:t>Gambaran Umum</w:t>
            </w:r>
          </w:p>
        </w:tc>
        <w:tc>
          <w:tcPr>
            <w:tcW w:w="1701" w:type="dxa"/>
          </w:tcPr>
          <w:p w14:paraId="1AD8D81F" w14:textId="6E528127" w:rsidR="00106049" w:rsidRPr="00761CAA" w:rsidRDefault="00106049" w:rsidP="00BF359A">
            <w:pPr>
              <w:pStyle w:val="TableParagraph"/>
              <w:spacing w:line="276" w:lineRule="auto"/>
              <w:ind w:left="0" w:right="505"/>
              <w:rPr>
                <w:noProof/>
                <w:sz w:val="24"/>
                <w:szCs w:val="24"/>
                <w:lang w:val="id-ID"/>
              </w:rPr>
            </w:pPr>
            <w:r w:rsidRPr="00C67BB4">
              <w:rPr>
                <w:noProof/>
                <w:lang w:val="id-ID"/>
              </w:rPr>
              <w:lastRenderedPageBreak/>
              <w:t xml:space="preserve">Ceramah, diskusi, tanya jawab via Daring sinkronus (zoom </w:t>
            </w:r>
            <w:r w:rsidRPr="00C67BB4">
              <w:rPr>
                <w:noProof/>
                <w:lang w:val="id-ID"/>
              </w:rPr>
              <w:lastRenderedPageBreak/>
              <w:t>meeting/GM), Asinkronus via MOLS</w:t>
            </w:r>
          </w:p>
        </w:tc>
        <w:tc>
          <w:tcPr>
            <w:tcW w:w="1843" w:type="dxa"/>
          </w:tcPr>
          <w:p w14:paraId="57A72FAD" w14:textId="288F35BB" w:rsidR="00106049" w:rsidRPr="00761CAA" w:rsidRDefault="00106049" w:rsidP="00BF359A">
            <w:pPr>
              <w:spacing w:line="276" w:lineRule="auto"/>
              <w:rPr>
                <w:noProof/>
                <w:color w:val="000000"/>
                <w:sz w:val="24"/>
                <w:szCs w:val="24"/>
                <w:lang w:val="id-ID"/>
              </w:rPr>
            </w:pPr>
            <w:r w:rsidRPr="00761CAA">
              <w:rPr>
                <w:noProof/>
                <w:sz w:val="24"/>
                <w:szCs w:val="24"/>
                <w:lang w:val="id-ID"/>
              </w:rPr>
              <w:lastRenderedPageBreak/>
              <w:t>Menyimak penjelasan tentang</w:t>
            </w:r>
            <w:r w:rsidRPr="00761CAA">
              <w:rPr>
                <w:noProof/>
                <w:color w:val="000000"/>
                <w:sz w:val="24"/>
                <w:szCs w:val="24"/>
                <w:lang w:val="id-ID"/>
              </w:rPr>
              <w:t xml:space="preserve"> definisi ruang lingkup mangrove. menjelaskan tentang zonasi </w:t>
            </w:r>
            <w:r w:rsidRPr="00761CAA">
              <w:rPr>
                <w:noProof/>
                <w:color w:val="000000"/>
                <w:sz w:val="24"/>
                <w:szCs w:val="24"/>
                <w:lang w:val="id-ID"/>
              </w:rPr>
              <w:lastRenderedPageBreak/>
              <w:t>mangrove, komponen mangrove dan ciri khas mangrove</w:t>
            </w:r>
            <w:r w:rsidRPr="00761CAA">
              <w:rPr>
                <w:noProof/>
                <w:sz w:val="24"/>
                <w:szCs w:val="24"/>
                <w:lang w:val="id-ID"/>
              </w:rPr>
              <w:t xml:space="preserve"> </w:t>
            </w:r>
          </w:p>
        </w:tc>
        <w:tc>
          <w:tcPr>
            <w:tcW w:w="850" w:type="dxa"/>
          </w:tcPr>
          <w:p w14:paraId="43DCDE55"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lastRenderedPageBreak/>
              <w:t>Tes Tulis</w:t>
            </w:r>
          </w:p>
        </w:tc>
        <w:tc>
          <w:tcPr>
            <w:tcW w:w="2529" w:type="dxa"/>
          </w:tcPr>
          <w:p w14:paraId="0B4A3E98" w14:textId="09DB324B" w:rsidR="00106049" w:rsidRPr="00761CAA" w:rsidRDefault="00106049" w:rsidP="00BF359A">
            <w:pPr>
              <w:spacing w:line="276" w:lineRule="auto"/>
              <w:rPr>
                <w:noProof/>
                <w:color w:val="000000"/>
                <w:sz w:val="24"/>
                <w:szCs w:val="24"/>
                <w:lang w:val="id-ID"/>
              </w:rPr>
            </w:pPr>
            <w:r w:rsidRPr="00761CAA">
              <w:rPr>
                <w:noProof/>
                <w:sz w:val="24"/>
                <w:szCs w:val="24"/>
                <w:lang w:val="id-ID"/>
              </w:rPr>
              <w:t>Ketepatan menjelaskan definisi dan gambaran umum tentang</w:t>
            </w:r>
            <w:r w:rsidRPr="00761CAA">
              <w:rPr>
                <w:noProof/>
                <w:color w:val="000000"/>
                <w:sz w:val="24"/>
                <w:szCs w:val="24"/>
                <w:lang w:val="id-ID"/>
              </w:rPr>
              <w:t xml:space="preserve"> definisi ruang lingkup mangrove. menjelaskan tentang zonasi mangrove, </w:t>
            </w:r>
            <w:r w:rsidRPr="00761CAA">
              <w:rPr>
                <w:noProof/>
                <w:color w:val="000000"/>
                <w:sz w:val="24"/>
                <w:szCs w:val="24"/>
                <w:lang w:val="id-ID"/>
              </w:rPr>
              <w:lastRenderedPageBreak/>
              <w:t xml:space="preserve">komponen mangrove dan ciri khas mangrove </w:t>
            </w:r>
          </w:p>
        </w:tc>
        <w:tc>
          <w:tcPr>
            <w:tcW w:w="733" w:type="dxa"/>
          </w:tcPr>
          <w:p w14:paraId="3A500D48"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2C1A689C"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3F0DDAFB" w14:textId="77777777" w:rsidTr="00BF359A">
        <w:trPr>
          <w:trHeight w:val="406"/>
        </w:trPr>
        <w:tc>
          <w:tcPr>
            <w:tcW w:w="1024" w:type="dxa"/>
          </w:tcPr>
          <w:p w14:paraId="0F12F125"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2.</w:t>
            </w:r>
          </w:p>
        </w:tc>
        <w:tc>
          <w:tcPr>
            <w:tcW w:w="2232" w:type="dxa"/>
          </w:tcPr>
          <w:p w14:paraId="50B8B083" w14:textId="77777777" w:rsidR="00106049" w:rsidRPr="00761CAA" w:rsidRDefault="00106049" w:rsidP="00BF359A">
            <w:pPr>
              <w:pStyle w:val="TableParagraph"/>
              <w:spacing w:line="276" w:lineRule="auto"/>
              <w:ind w:left="0" w:right="200"/>
              <w:rPr>
                <w:noProof/>
                <w:sz w:val="24"/>
                <w:szCs w:val="24"/>
                <w:lang w:val="id-ID"/>
              </w:rPr>
            </w:pPr>
            <w:r w:rsidRPr="00761CAA">
              <w:rPr>
                <w:noProof/>
                <w:sz w:val="24"/>
                <w:szCs w:val="24"/>
                <w:lang w:val="id-ID"/>
              </w:rPr>
              <w:t xml:space="preserve">Mahasiswa dapat mengetahui tentang </w:t>
            </w:r>
          </w:p>
          <w:p w14:paraId="48073A13" w14:textId="2A49FEC2"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Ciri Khas Vegetasi Mangrove</w:t>
            </w:r>
          </w:p>
        </w:tc>
        <w:tc>
          <w:tcPr>
            <w:tcW w:w="1879" w:type="dxa"/>
          </w:tcPr>
          <w:p w14:paraId="584BD393" w14:textId="61DBD623"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Ciri Khas Vegetasi Mangrove</w:t>
            </w:r>
          </w:p>
        </w:tc>
        <w:tc>
          <w:tcPr>
            <w:tcW w:w="1806" w:type="dxa"/>
          </w:tcPr>
          <w:p w14:paraId="7000A516" w14:textId="77777777" w:rsidR="00106049" w:rsidRPr="00761CAA" w:rsidRDefault="00106049" w:rsidP="00BF359A">
            <w:pPr>
              <w:pStyle w:val="TableParagraph"/>
              <w:numPr>
                <w:ilvl w:val="0"/>
                <w:numId w:val="12"/>
              </w:numPr>
              <w:tabs>
                <w:tab w:val="left" w:pos="359"/>
              </w:tabs>
              <w:spacing w:line="276" w:lineRule="auto"/>
              <w:ind w:right="183"/>
              <w:rPr>
                <w:noProof/>
                <w:sz w:val="24"/>
                <w:szCs w:val="24"/>
                <w:lang w:val="id-ID"/>
              </w:rPr>
            </w:pPr>
            <w:r w:rsidRPr="00761CAA">
              <w:rPr>
                <w:noProof/>
                <w:sz w:val="24"/>
                <w:szCs w:val="24"/>
                <w:lang w:val="id-ID"/>
              </w:rPr>
              <w:t>Pendahulua</w:t>
            </w:r>
          </w:p>
          <w:p w14:paraId="63CA3267" w14:textId="77777777" w:rsidR="00106049" w:rsidRPr="00761CAA" w:rsidRDefault="00106049" w:rsidP="00BF359A">
            <w:pPr>
              <w:pStyle w:val="TableParagraph"/>
              <w:numPr>
                <w:ilvl w:val="0"/>
                <w:numId w:val="12"/>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5EFC8B88" w14:textId="7F6BD461" w:rsidR="00106049" w:rsidRPr="00761CAA" w:rsidRDefault="00106049" w:rsidP="00BF359A">
            <w:pPr>
              <w:pStyle w:val="TableParagraph"/>
              <w:spacing w:line="276" w:lineRule="auto"/>
              <w:ind w:left="0" w:right="505"/>
              <w:rPr>
                <w:noProof/>
                <w:sz w:val="24"/>
                <w:szCs w:val="24"/>
                <w:lang w:val="id-ID"/>
              </w:rPr>
            </w:pPr>
            <w:r w:rsidRPr="00C67BB4">
              <w:rPr>
                <w:noProof/>
                <w:lang w:val="id-ID"/>
              </w:rPr>
              <w:t>Ceramah, diskusi, tanya jawab via Daring sinkronus (zoom meeting/GM), Asinkronus via MOLS</w:t>
            </w:r>
          </w:p>
        </w:tc>
        <w:tc>
          <w:tcPr>
            <w:tcW w:w="1843" w:type="dxa"/>
          </w:tcPr>
          <w:p w14:paraId="6063A6BC" w14:textId="77777777" w:rsidR="00106049" w:rsidRPr="00761CAA" w:rsidRDefault="00106049" w:rsidP="00BF359A">
            <w:pPr>
              <w:pStyle w:val="TableParagraph"/>
              <w:spacing w:line="276" w:lineRule="auto"/>
              <w:ind w:left="0" w:right="249"/>
              <w:rPr>
                <w:noProof/>
                <w:sz w:val="24"/>
                <w:szCs w:val="24"/>
                <w:lang w:val="id-ID"/>
              </w:rPr>
            </w:pPr>
            <w:r w:rsidRPr="00761CAA">
              <w:rPr>
                <w:noProof/>
                <w:sz w:val="24"/>
                <w:szCs w:val="24"/>
                <w:lang w:val="id-ID"/>
              </w:rPr>
              <w:t xml:space="preserve">Menyimak penjelasan tentang </w:t>
            </w:r>
          </w:p>
          <w:p w14:paraId="247ECA45" w14:textId="7D33CA07"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Ciri Khas Vegetasi Mangrove</w:t>
            </w:r>
          </w:p>
        </w:tc>
        <w:tc>
          <w:tcPr>
            <w:tcW w:w="850" w:type="dxa"/>
          </w:tcPr>
          <w:p w14:paraId="2F228D96" w14:textId="77777777" w:rsidR="00106049" w:rsidRPr="00761CAA" w:rsidRDefault="00106049" w:rsidP="00BF359A">
            <w:pPr>
              <w:pStyle w:val="TableParagraph"/>
              <w:spacing w:before="1" w:line="276" w:lineRule="auto"/>
              <w:ind w:left="109" w:right="193"/>
              <w:rPr>
                <w:noProof/>
                <w:sz w:val="24"/>
                <w:szCs w:val="24"/>
                <w:lang w:val="id-ID"/>
              </w:rPr>
            </w:pPr>
            <w:r w:rsidRPr="00761CAA">
              <w:rPr>
                <w:noProof/>
                <w:sz w:val="24"/>
                <w:szCs w:val="24"/>
                <w:lang w:val="id-ID"/>
              </w:rPr>
              <w:t>Tes Tulis</w:t>
            </w:r>
          </w:p>
        </w:tc>
        <w:tc>
          <w:tcPr>
            <w:tcW w:w="2529" w:type="dxa"/>
          </w:tcPr>
          <w:p w14:paraId="142E28F0" w14:textId="77777777" w:rsidR="00106049" w:rsidRPr="00761CAA" w:rsidRDefault="00106049" w:rsidP="00BF359A">
            <w:pPr>
              <w:pStyle w:val="TableParagraph"/>
              <w:spacing w:line="276" w:lineRule="auto"/>
              <w:ind w:left="0"/>
              <w:rPr>
                <w:noProof/>
                <w:color w:val="000000"/>
                <w:sz w:val="24"/>
                <w:szCs w:val="24"/>
                <w:lang w:val="id-ID"/>
              </w:rPr>
            </w:pPr>
            <w:r w:rsidRPr="00761CAA">
              <w:rPr>
                <w:noProof/>
                <w:sz w:val="24"/>
                <w:szCs w:val="24"/>
                <w:lang w:val="id-ID"/>
              </w:rPr>
              <w:t>Ketepatan menjelaskan definisi dan gambaran umum tentang</w:t>
            </w:r>
          </w:p>
          <w:p w14:paraId="5B9E8922" w14:textId="4E8509DF"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 xml:space="preserve">Ciri Khas Vegetasi Mangrove </w:t>
            </w:r>
          </w:p>
        </w:tc>
        <w:tc>
          <w:tcPr>
            <w:tcW w:w="733" w:type="dxa"/>
          </w:tcPr>
          <w:p w14:paraId="6BFFCECA"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4FAD1BBC" w14:textId="77777777" w:rsidR="00106049" w:rsidRPr="00761CAA" w:rsidRDefault="00106049" w:rsidP="00BF359A">
            <w:pPr>
              <w:pStyle w:val="TableParagraph"/>
              <w:spacing w:line="276" w:lineRule="auto"/>
              <w:rPr>
                <w:noProof/>
                <w:sz w:val="24"/>
                <w:szCs w:val="24"/>
                <w:lang w:val="id-ID"/>
              </w:rPr>
            </w:pPr>
          </w:p>
        </w:tc>
      </w:tr>
      <w:tr w:rsidR="00106049" w:rsidRPr="00761CAA" w14:paraId="33E0DFF6" w14:textId="77777777" w:rsidTr="00BF359A">
        <w:trPr>
          <w:trHeight w:val="406"/>
        </w:trPr>
        <w:tc>
          <w:tcPr>
            <w:tcW w:w="1024" w:type="dxa"/>
          </w:tcPr>
          <w:p w14:paraId="1196A74D"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3.</w:t>
            </w:r>
          </w:p>
        </w:tc>
        <w:tc>
          <w:tcPr>
            <w:tcW w:w="2232" w:type="dxa"/>
          </w:tcPr>
          <w:p w14:paraId="0C3950E7"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 xml:space="preserve">Mahasiswa dapat mengetahui tentang </w:t>
            </w:r>
          </w:p>
          <w:p w14:paraId="310F2D1A" w14:textId="560AF900"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Ruang Lingkup Ekosistem Pantai</w:t>
            </w:r>
          </w:p>
        </w:tc>
        <w:tc>
          <w:tcPr>
            <w:tcW w:w="1879" w:type="dxa"/>
          </w:tcPr>
          <w:p w14:paraId="2E42040E" w14:textId="6982338D"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Ruang Lingkup Ekosistem Pantai</w:t>
            </w:r>
          </w:p>
        </w:tc>
        <w:tc>
          <w:tcPr>
            <w:tcW w:w="1806" w:type="dxa"/>
          </w:tcPr>
          <w:p w14:paraId="35A25D1C" w14:textId="77777777" w:rsidR="00106049" w:rsidRPr="00761CAA" w:rsidRDefault="00106049" w:rsidP="00BF359A">
            <w:pPr>
              <w:pStyle w:val="TableParagraph"/>
              <w:numPr>
                <w:ilvl w:val="0"/>
                <w:numId w:val="13"/>
              </w:numPr>
              <w:tabs>
                <w:tab w:val="left" w:pos="359"/>
              </w:tabs>
              <w:spacing w:line="276" w:lineRule="auto"/>
              <w:ind w:right="183"/>
              <w:rPr>
                <w:noProof/>
                <w:sz w:val="24"/>
                <w:szCs w:val="24"/>
                <w:lang w:val="id-ID"/>
              </w:rPr>
            </w:pPr>
            <w:r w:rsidRPr="00761CAA">
              <w:rPr>
                <w:noProof/>
                <w:sz w:val="24"/>
                <w:szCs w:val="24"/>
                <w:lang w:val="id-ID"/>
              </w:rPr>
              <w:t>Pendahulua</w:t>
            </w:r>
          </w:p>
          <w:p w14:paraId="30DAD4B6" w14:textId="77777777" w:rsidR="00106049" w:rsidRPr="00761CAA" w:rsidRDefault="00106049" w:rsidP="00BF359A">
            <w:pPr>
              <w:pStyle w:val="TableParagraph"/>
              <w:numPr>
                <w:ilvl w:val="0"/>
                <w:numId w:val="13"/>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561F2647" w14:textId="5FB2E200" w:rsidR="00106049" w:rsidRPr="00761CAA" w:rsidRDefault="00106049" w:rsidP="00BF359A">
            <w:pPr>
              <w:pStyle w:val="TableParagraph"/>
              <w:spacing w:line="276" w:lineRule="auto"/>
              <w:ind w:left="0" w:right="505"/>
              <w:rPr>
                <w:noProof/>
                <w:sz w:val="24"/>
                <w:szCs w:val="24"/>
                <w:lang w:val="id-ID"/>
              </w:rPr>
            </w:pPr>
            <w:r w:rsidRPr="00C67BB4">
              <w:rPr>
                <w:noProof/>
                <w:lang w:val="id-ID"/>
              </w:rPr>
              <w:t>Ceramah, diskusi, tanya jawab via Daring sinkronus (zoom meeting/GM), Asinkronus via MOLS</w:t>
            </w:r>
          </w:p>
        </w:tc>
        <w:tc>
          <w:tcPr>
            <w:tcW w:w="1843" w:type="dxa"/>
          </w:tcPr>
          <w:p w14:paraId="565D886D"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Menyimak penjelasan tentang</w:t>
            </w:r>
          </w:p>
          <w:p w14:paraId="040C5BAC" w14:textId="1434E0A2"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Ruang Lingkup Ekosistem Pantai</w:t>
            </w:r>
            <w:r w:rsidRPr="00761CAA">
              <w:rPr>
                <w:noProof/>
                <w:sz w:val="24"/>
                <w:szCs w:val="24"/>
                <w:lang w:val="id-ID"/>
              </w:rPr>
              <w:t xml:space="preserve"> </w:t>
            </w:r>
          </w:p>
        </w:tc>
        <w:tc>
          <w:tcPr>
            <w:tcW w:w="850" w:type="dxa"/>
          </w:tcPr>
          <w:p w14:paraId="69257BD8"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t>Tes Tulis</w:t>
            </w:r>
          </w:p>
        </w:tc>
        <w:tc>
          <w:tcPr>
            <w:tcW w:w="2529" w:type="dxa"/>
          </w:tcPr>
          <w:p w14:paraId="5C28DA5D"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Ketepatan menjelaskan definisi dan gambaran umum tentang</w:t>
            </w:r>
          </w:p>
          <w:p w14:paraId="5E0D0DAB" w14:textId="5CB0AF83"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Ruang Lingkup Ekosistem Pantai</w:t>
            </w:r>
          </w:p>
        </w:tc>
        <w:tc>
          <w:tcPr>
            <w:tcW w:w="733" w:type="dxa"/>
          </w:tcPr>
          <w:p w14:paraId="35D25128"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608044EB"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47F238E6" w14:textId="77777777" w:rsidTr="00BF359A">
        <w:trPr>
          <w:trHeight w:val="406"/>
        </w:trPr>
        <w:tc>
          <w:tcPr>
            <w:tcW w:w="1024" w:type="dxa"/>
          </w:tcPr>
          <w:p w14:paraId="54FCAC1E"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4.</w:t>
            </w:r>
          </w:p>
        </w:tc>
        <w:tc>
          <w:tcPr>
            <w:tcW w:w="2232" w:type="dxa"/>
          </w:tcPr>
          <w:p w14:paraId="2DCAE316"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Mahasiswa dapat mengetahui tentang</w:t>
            </w:r>
          </w:p>
          <w:p w14:paraId="7C63ED3C" w14:textId="11FFDEDD"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Fauna pada ekosistem mangrove secara umum (mamalia, avifauna, herpetofauna)</w:t>
            </w:r>
          </w:p>
        </w:tc>
        <w:tc>
          <w:tcPr>
            <w:tcW w:w="1879" w:type="dxa"/>
          </w:tcPr>
          <w:p w14:paraId="20911E0B" w14:textId="3C571C83"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Fauna pada ekosistem mangrove secara umum (mamalia, avifauna, herpetofauna)</w:t>
            </w:r>
          </w:p>
        </w:tc>
        <w:tc>
          <w:tcPr>
            <w:tcW w:w="1806" w:type="dxa"/>
          </w:tcPr>
          <w:p w14:paraId="7A3A6096" w14:textId="77777777" w:rsidR="00106049" w:rsidRPr="00761CAA" w:rsidRDefault="00106049" w:rsidP="00BF359A">
            <w:pPr>
              <w:pStyle w:val="TableParagraph"/>
              <w:numPr>
                <w:ilvl w:val="0"/>
                <w:numId w:val="21"/>
              </w:numPr>
              <w:tabs>
                <w:tab w:val="left" w:pos="359"/>
              </w:tabs>
              <w:spacing w:line="276" w:lineRule="auto"/>
              <w:ind w:right="183"/>
              <w:rPr>
                <w:noProof/>
                <w:sz w:val="24"/>
                <w:szCs w:val="24"/>
                <w:lang w:val="id-ID"/>
              </w:rPr>
            </w:pPr>
            <w:r w:rsidRPr="00761CAA">
              <w:rPr>
                <w:noProof/>
                <w:sz w:val="24"/>
                <w:szCs w:val="24"/>
                <w:lang w:val="id-ID"/>
              </w:rPr>
              <w:t>Pendahulua</w:t>
            </w:r>
          </w:p>
          <w:p w14:paraId="2C985D78" w14:textId="77777777" w:rsidR="00106049" w:rsidRPr="00761CAA" w:rsidRDefault="00106049" w:rsidP="00BF359A">
            <w:pPr>
              <w:pStyle w:val="TableParagraph"/>
              <w:numPr>
                <w:ilvl w:val="0"/>
                <w:numId w:val="21"/>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6C468B8C" w14:textId="2BAE5602" w:rsidR="00106049" w:rsidRPr="00761CAA" w:rsidRDefault="00106049" w:rsidP="00BF359A">
            <w:pPr>
              <w:pStyle w:val="TableParagraph"/>
              <w:spacing w:line="276" w:lineRule="auto"/>
              <w:ind w:left="0" w:right="505"/>
              <w:rPr>
                <w:noProof/>
                <w:sz w:val="24"/>
                <w:szCs w:val="24"/>
                <w:lang w:val="id-ID"/>
              </w:rPr>
            </w:pPr>
            <w:r w:rsidRPr="00C67BB4">
              <w:rPr>
                <w:noProof/>
                <w:lang w:val="id-ID"/>
              </w:rPr>
              <w:t>Ceramah, diskusi, tanya jawab via Daring sinkronus (zoom meeting/GM), Asinkronus via MOLS</w:t>
            </w:r>
          </w:p>
        </w:tc>
        <w:tc>
          <w:tcPr>
            <w:tcW w:w="1843" w:type="dxa"/>
          </w:tcPr>
          <w:p w14:paraId="30374419"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Menyimak penjelasan tentang</w:t>
            </w:r>
          </w:p>
          <w:p w14:paraId="69647A96" w14:textId="2A0D5751"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Fauna pada ekosistem mangrove secara umum (mamalia, avifauna, herpetofauna)</w:t>
            </w:r>
            <w:r w:rsidRPr="00761CAA">
              <w:rPr>
                <w:noProof/>
                <w:sz w:val="24"/>
                <w:szCs w:val="24"/>
                <w:lang w:val="id-ID"/>
              </w:rPr>
              <w:t xml:space="preserve"> </w:t>
            </w:r>
          </w:p>
        </w:tc>
        <w:tc>
          <w:tcPr>
            <w:tcW w:w="850" w:type="dxa"/>
          </w:tcPr>
          <w:p w14:paraId="4EBFA8BA"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t>Tes Tulis</w:t>
            </w:r>
          </w:p>
        </w:tc>
        <w:tc>
          <w:tcPr>
            <w:tcW w:w="2529" w:type="dxa"/>
          </w:tcPr>
          <w:p w14:paraId="48A40D6F"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Ketepatan menjelaskan definisi dan gambaran umum tentang</w:t>
            </w:r>
          </w:p>
          <w:p w14:paraId="29B8D86A" w14:textId="13E25FAE"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Fauna pada ekosistem mangrove secara umum (mamalia, avifauna, herpetofauna)</w:t>
            </w:r>
          </w:p>
        </w:tc>
        <w:tc>
          <w:tcPr>
            <w:tcW w:w="733" w:type="dxa"/>
          </w:tcPr>
          <w:p w14:paraId="3353231D"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1776E9C0"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78EE93BF" w14:textId="77777777" w:rsidTr="00BF359A">
        <w:trPr>
          <w:trHeight w:val="406"/>
        </w:trPr>
        <w:tc>
          <w:tcPr>
            <w:tcW w:w="1024" w:type="dxa"/>
          </w:tcPr>
          <w:p w14:paraId="327DBAB4"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lastRenderedPageBreak/>
              <w:t>5.</w:t>
            </w:r>
          </w:p>
        </w:tc>
        <w:tc>
          <w:tcPr>
            <w:tcW w:w="2232" w:type="dxa"/>
          </w:tcPr>
          <w:p w14:paraId="28F3C407"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Mahasiswa dapat mengetahui tentang</w:t>
            </w:r>
          </w:p>
          <w:p w14:paraId="1C705B7E" w14:textId="72E253DC"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Mangrove Sebagai Habitat Hidupan Liar</w:t>
            </w:r>
          </w:p>
        </w:tc>
        <w:tc>
          <w:tcPr>
            <w:tcW w:w="1879" w:type="dxa"/>
          </w:tcPr>
          <w:p w14:paraId="1D72AAEC" w14:textId="7AE07D9D"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Mangrove Sebagai Habitat Hidupan Liar</w:t>
            </w:r>
          </w:p>
        </w:tc>
        <w:tc>
          <w:tcPr>
            <w:tcW w:w="1806" w:type="dxa"/>
          </w:tcPr>
          <w:p w14:paraId="5313D169" w14:textId="77777777" w:rsidR="00106049" w:rsidRPr="00761CAA" w:rsidRDefault="00106049" w:rsidP="00BF359A">
            <w:pPr>
              <w:pStyle w:val="TableParagraph"/>
              <w:numPr>
                <w:ilvl w:val="0"/>
                <w:numId w:val="14"/>
              </w:numPr>
              <w:tabs>
                <w:tab w:val="left" w:pos="359"/>
              </w:tabs>
              <w:spacing w:line="276" w:lineRule="auto"/>
              <w:ind w:right="183"/>
              <w:rPr>
                <w:noProof/>
                <w:sz w:val="24"/>
                <w:szCs w:val="24"/>
                <w:lang w:val="id-ID"/>
              </w:rPr>
            </w:pPr>
            <w:r w:rsidRPr="00761CAA">
              <w:rPr>
                <w:noProof/>
                <w:sz w:val="24"/>
                <w:szCs w:val="24"/>
                <w:lang w:val="id-ID"/>
              </w:rPr>
              <w:t>Pendahulua</w:t>
            </w:r>
          </w:p>
          <w:p w14:paraId="3A559365" w14:textId="77777777" w:rsidR="00106049" w:rsidRPr="00761CAA" w:rsidRDefault="00106049" w:rsidP="00BF359A">
            <w:pPr>
              <w:pStyle w:val="TableParagraph"/>
              <w:numPr>
                <w:ilvl w:val="0"/>
                <w:numId w:val="14"/>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000452E7" w14:textId="0F645E0B" w:rsidR="00106049" w:rsidRPr="00761CAA" w:rsidRDefault="00106049" w:rsidP="00BF359A">
            <w:pPr>
              <w:pStyle w:val="TableParagraph"/>
              <w:spacing w:line="276" w:lineRule="auto"/>
              <w:ind w:left="0" w:right="505"/>
              <w:rPr>
                <w:noProof/>
                <w:sz w:val="24"/>
                <w:szCs w:val="24"/>
                <w:lang w:val="id-ID"/>
              </w:rPr>
            </w:pPr>
            <w:r w:rsidRPr="00BF2771">
              <w:rPr>
                <w:noProof/>
                <w:lang w:val="id-ID"/>
              </w:rPr>
              <w:t>Ceramah, diskusi, tanya jawab via Daring sinkronus (zoom meeting/GM), Asinkronus via MOLS</w:t>
            </w:r>
          </w:p>
        </w:tc>
        <w:tc>
          <w:tcPr>
            <w:tcW w:w="1843" w:type="dxa"/>
          </w:tcPr>
          <w:p w14:paraId="56C1D924"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Menyimak penjelasan tentang</w:t>
            </w:r>
          </w:p>
          <w:p w14:paraId="40ED06CA" w14:textId="617E6FC2"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Mangrove Sebagai Habitat Hidupan Liar</w:t>
            </w:r>
          </w:p>
        </w:tc>
        <w:tc>
          <w:tcPr>
            <w:tcW w:w="850" w:type="dxa"/>
          </w:tcPr>
          <w:p w14:paraId="602A46ED"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t>Tes Tulis</w:t>
            </w:r>
          </w:p>
        </w:tc>
        <w:tc>
          <w:tcPr>
            <w:tcW w:w="2529" w:type="dxa"/>
          </w:tcPr>
          <w:p w14:paraId="22D36CF8"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Ketepatan menjelaskan definisi dan gambaran umum tentang</w:t>
            </w:r>
          </w:p>
          <w:p w14:paraId="50EFEE1A" w14:textId="23FBF5D6"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Mangrove Sebagai Habitat Hidupan Liar</w:t>
            </w:r>
          </w:p>
        </w:tc>
        <w:tc>
          <w:tcPr>
            <w:tcW w:w="733" w:type="dxa"/>
          </w:tcPr>
          <w:p w14:paraId="1F8E4CE4"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31287A74"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27F27943" w14:textId="77777777" w:rsidTr="00BF359A">
        <w:trPr>
          <w:trHeight w:val="406"/>
        </w:trPr>
        <w:tc>
          <w:tcPr>
            <w:tcW w:w="1024" w:type="dxa"/>
          </w:tcPr>
          <w:p w14:paraId="73A6FDE5"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6.</w:t>
            </w:r>
          </w:p>
        </w:tc>
        <w:tc>
          <w:tcPr>
            <w:tcW w:w="2232" w:type="dxa"/>
          </w:tcPr>
          <w:p w14:paraId="7E50FDED"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Mahasiswa dapat mengetahui tentang</w:t>
            </w:r>
          </w:p>
          <w:p w14:paraId="68672F9A" w14:textId="528BE579"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Pesisir</w:t>
            </w:r>
            <w:r w:rsidRPr="00761CAA">
              <w:rPr>
                <w:noProof/>
                <w:sz w:val="24"/>
                <w:szCs w:val="24"/>
                <w:lang w:val="id-ID"/>
              </w:rPr>
              <w:t xml:space="preserve"> </w:t>
            </w:r>
          </w:p>
        </w:tc>
        <w:tc>
          <w:tcPr>
            <w:tcW w:w="1879" w:type="dxa"/>
          </w:tcPr>
          <w:p w14:paraId="599A190F" w14:textId="0431C4EB"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Pesisir</w:t>
            </w:r>
          </w:p>
        </w:tc>
        <w:tc>
          <w:tcPr>
            <w:tcW w:w="1806" w:type="dxa"/>
          </w:tcPr>
          <w:p w14:paraId="07C046CB" w14:textId="77777777" w:rsidR="00106049" w:rsidRPr="00761CAA" w:rsidRDefault="00106049" w:rsidP="00BF359A">
            <w:pPr>
              <w:pStyle w:val="TableParagraph"/>
              <w:numPr>
                <w:ilvl w:val="0"/>
                <w:numId w:val="15"/>
              </w:numPr>
              <w:tabs>
                <w:tab w:val="left" w:pos="359"/>
              </w:tabs>
              <w:spacing w:line="276" w:lineRule="auto"/>
              <w:ind w:right="183"/>
              <w:rPr>
                <w:noProof/>
                <w:sz w:val="24"/>
                <w:szCs w:val="24"/>
                <w:lang w:val="id-ID"/>
              </w:rPr>
            </w:pPr>
            <w:r w:rsidRPr="00761CAA">
              <w:rPr>
                <w:noProof/>
                <w:sz w:val="24"/>
                <w:szCs w:val="24"/>
                <w:lang w:val="id-ID"/>
              </w:rPr>
              <w:t>Pendahulua</w:t>
            </w:r>
          </w:p>
          <w:p w14:paraId="76689443" w14:textId="77777777" w:rsidR="00106049" w:rsidRPr="00761CAA" w:rsidRDefault="00106049" w:rsidP="00BF359A">
            <w:pPr>
              <w:pStyle w:val="TableParagraph"/>
              <w:numPr>
                <w:ilvl w:val="0"/>
                <w:numId w:val="15"/>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250CC939" w14:textId="61B67704" w:rsidR="00106049" w:rsidRPr="00761CAA" w:rsidRDefault="00106049" w:rsidP="00BF359A">
            <w:pPr>
              <w:pStyle w:val="TableParagraph"/>
              <w:spacing w:line="276" w:lineRule="auto"/>
              <w:ind w:left="0" w:right="505"/>
              <w:rPr>
                <w:noProof/>
                <w:sz w:val="24"/>
                <w:szCs w:val="24"/>
                <w:lang w:val="id-ID"/>
              </w:rPr>
            </w:pPr>
            <w:r w:rsidRPr="00BF2771">
              <w:rPr>
                <w:noProof/>
                <w:lang w:val="id-ID"/>
              </w:rPr>
              <w:t>Ceramah, diskusi, tanya jawab via Daring sinkronus (zoom meeting/GM), Asinkronus via MOLS</w:t>
            </w:r>
          </w:p>
        </w:tc>
        <w:tc>
          <w:tcPr>
            <w:tcW w:w="1843" w:type="dxa"/>
          </w:tcPr>
          <w:p w14:paraId="636910EE"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Menyimak penjelasan tentang</w:t>
            </w:r>
          </w:p>
          <w:p w14:paraId="76906559" w14:textId="0A1CA562"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Pesisir</w:t>
            </w:r>
            <w:r w:rsidRPr="00761CAA">
              <w:rPr>
                <w:noProof/>
                <w:sz w:val="24"/>
                <w:szCs w:val="24"/>
                <w:lang w:val="id-ID"/>
              </w:rPr>
              <w:t xml:space="preserve"> </w:t>
            </w:r>
          </w:p>
        </w:tc>
        <w:tc>
          <w:tcPr>
            <w:tcW w:w="850" w:type="dxa"/>
          </w:tcPr>
          <w:p w14:paraId="1C8CF8C7"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t>Tes Tulis</w:t>
            </w:r>
          </w:p>
        </w:tc>
        <w:tc>
          <w:tcPr>
            <w:tcW w:w="2529" w:type="dxa"/>
          </w:tcPr>
          <w:p w14:paraId="3086F236"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Ketepatan menjelaskan definisi dan gambaran umum tentang</w:t>
            </w:r>
            <w:r w:rsidRPr="00761CAA">
              <w:rPr>
                <w:noProof/>
                <w:color w:val="000000"/>
                <w:sz w:val="24"/>
                <w:szCs w:val="24"/>
                <w:lang w:val="id-ID"/>
              </w:rPr>
              <w:t xml:space="preserve"> </w:t>
            </w:r>
          </w:p>
          <w:p w14:paraId="67309E11" w14:textId="2A59C623"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Pesisir</w:t>
            </w:r>
          </w:p>
        </w:tc>
        <w:tc>
          <w:tcPr>
            <w:tcW w:w="733" w:type="dxa"/>
          </w:tcPr>
          <w:p w14:paraId="4F2CDFB8"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078F851E"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50FA1AD1" w14:textId="77777777" w:rsidTr="00BF359A">
        <w:trPr>
          <w:trHeight w:val="406"/>
        </w:trPr>
        <w:tc>
          <w:tcPr>
            <w:tcW w:w="1024" w:type="dxa"/>
          </w:tcPr>
          <w:p w14:paraId="1C22BD02"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7.</w:t>
            </w:r>
          </w:p>
        </w:tc>
        <w:tc>
          <w:tcPr>
            <w:tcW w:w="2232" w:type="dxa"/>
          </w:tcPr>
          <w:p w14:paraId="5DD781A3"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 xml:space="preserve">Mahasiswa dapat mengetahui tentang </w:t>
            </w:r>
          </w:p>
          <w:p w14:paraId="7BB9BC02" w14:textId="67037521"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Perspektif Global Pembatas Persebaran Vertebrata Terestrial di Mangrove</w:t>
            </w:r>
          </w:p>
        </w:tc>
        <w:tc>
          <w:tcPr>
            <w:tcW w:w="1879" w:type="dxa"/>
          </w:tcPr>
          <w:p w14:paraId="1F6E811B" w14:textId="20E09700"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Perspektif Global Pembatas Persebaran Vertebrata Terestrial di Mangrove</w:t>
            </w:r>
          </w:p>
        </w:tc>
        <w:tc>
          <w:tcPr>
            <w:tcW w:w="1806" w:type="dxa"/>
          </w:tcPr>
          <w:p w14:paraId="6D5B9D55" w14:textId="77777777" w:rsidR="00106049" w:rsidRPr="00761CAA" w:rsidRDefault="00106049" w:rsidP="00BF359A">
            <w:pPr>
              <w:pStyle w:val="TableParagraph"/>
              <w:numPr>
                <w:ilvl w:val="0"/>
                <w:numId w:val="16"/>
              </w:numPr>
              <w:tabs>
                <w:tab w:val="left" w:pos="359"/>
              </w:tabs>
              <w:spacing w:line="276" w:lineRule="auto"/>
              <w:ind w:right="183"/>
              <w:rPr>
                <w:noProof/>
                <w:sz w:val="24"/>
                <w:szCs w:val="24"/>
                <w:lang w:val="id-ID"/>
              </w:rPr>
            </w:pPr>
            <w:r w:rsidRPr="00761CAA">
              <w:rPr>
                <w:noProof/>
                <w:sz w:val="24"/>
                <w:szCs w:val="24"/>
                <w:lang w:val="id-ID"/>
              </w:rPr>
              <w:t>Pendahulua</w:t>
            </w:r>
          </w:p>
          <w:p w14:paraId="6EAFAC61" w14:textId="77777777" w:rsidR="00106049" w:rsidRPr="00761CAA" w:rsidRDefault="00106049" w:rsidP="00BF359A">
            <w:pPr>
              <w:pStyle w:val="TableParagraph"/>
              <w:numPr>
                <w:ilvl w:val="0"/>
                <w:numId w:val="16"/>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6474F1A8" w14:textId="26F4505B" w:rsidR="00106049" w:rsidRPr="00761CAA" w:rsidRDefault="00106049" w:rsidP="00BF359A">
            <w:pPr>
              <w:pStyle w:val="TableParagraph"/>
              <w:spacing w:line="276" w:lineRule="auto"/>
              <w:ind w:left="0" w:right="505"/>
              <w:rPr>
                <w:noProof/>
                <w:sz w:val="24"/>
                <w:szCs w:val="24"/>
                <w:lang w:val="id-ID"/>
              </w:rPr>
            </w:pPr>
            <w:r w:rsidRPr="00BF2771">
              <w:rPr>
                <w:noProof/>
                <w:lang w:val="id-ID"/>
              </w:rPr>
              <w:t>Ceramah, diskusi, tanya jawab via Daring sinkronus (zoom meeting/GM), Asinkronus via MOLS</w:t>
            </w:r>
          </w:p>
        </w:tc>
        <w:tc>
          <w:tcPr>
            <w:tcW w:w="1843" w:type="dxa"/>
          </w:tcPr>
          <w:p w14:paraId="27D8D620"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Menyimak penjelasan tentang</w:t>
            </w:r>
          </w:p>
          <w:p w14:paraId="7567B3F0" w14:textId="3BCE0A59"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Perspektif Global Pembatas Persebaran Vertebrata Terestrial di Mangrove</w:t>
            </w:r>
            <w:r w:rsidRPr="00761CAA">
              <w:rPr>
                <w:noProof/>
                <w:sz w:val="24"/>
                <w:szCs w:val="24"/>
                <w:lang w:val="id-ID"/>
              </w:rPr>
              <w:t xml:space="preserve"> </w:t>
            </w:r>
          </w:p>
        </w:tc>
        <w:tc>
          <w:tcPr>
            <w:tcW w:w="850" w:type="dxa"/>
          </w:tcPr>
          <w:p w14:paraId="266EEC56"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t>Tes Tulis</w:t>
            </w:r>
          </w:p>
        </w:tc>
        <w:tc>
          <w:tcPr>
            <w:tcW w:w="2529" w:type="dxa"/>
          </w:tcPr>
          <w:p w14:paraId="7D321777" w14:textId="77777777" w:rsidR="00106049" w:rsidRPr="00761CAA" w:rsidRDefault="00106049" w:rsidP="00BF359A">
            <w:pPr>
              <w:pStyle w:val="TableParagraph"/>
              <w:spacing w:line="276" w:lineRule="auto"/>
              <w:ind w:left="0"/>
              <w:rPr>
                <w:noProof/>
                <w:color w:val="000000"/>
                <w:sz w:val="24"/>
                <w:szCs w:val="24"/>
                <w:lang w:val="id-ID"/>
              </w:rPr>
            </w:pPr>
            <w:r w:rsidRPr="00761CAA">
              <w:rPr>
                <w:noProof/>
                <w:sz w:val="24"/>
                <w:szCs w:val="24"/>
                <w:lang w:val="id-ID"/>
              </w:rPr>
              <w:t>Ketepatan menjelaskan definisi dan gambaran umum tentang</w:t>
            </w:r>
          </w:p>
          <w:p w14:paraId="086D5352" w14:textId="6851FB25"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Perspektif Global Pembatas Persebaran Vertebrata Terestrial di Mangrove</w:t>
            </w:r>
          </w:p>
        </w:tc>
        <w:tc>
          <w:tcPr>
            <w:tcW w:w="733" w:type="dxa"/>
          </w:tcPr>
          <w:p w14:paraId="65222D7B"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6B37A677" w14:textId="77777777" w:rsidR="00106049" w:rsidRPr="00761CAA" w:rsidRDefault="00106049" w:rsidP="00BF359A">
            <w:pPr>
              <w:pStyle w:val="TableParagraph"/>
              <w:spacing w:line="276" w:lineRule="auto"/>
              <w:ind w:left="111"/>
              <w:rPr>
                <w:noProof/>
                <w:sz w:val="24"/>
                <w:szCs w:val="24"/>
                <w:lang w:val="id-ID"/>
              </w:rPr>
            </w:pPr>
          </w:p>
        </w:tc>
      </w:tr>
      <w:tr w:rsidR="00A233EB" w:rsidRPr="00761CAA" w14:paraId="43F39D73" w14:textId="77777777" w:rsidTr="0024378F">
        <w:trPr>
          <w:trHeight w:val="406"/>
        </w:trPr>
        <w:tc>
          <w:tcPr>
            <w:tcW w:w="1024" w:type="dxa"/>
            <w:shd w:val="clear" w:color="auto" w:fill="FFFF00"/>
          </w:tcPr>
          <w:p w14:paraId="25E399DF" w14:textId="77777777" w:rsidR="00A233EB" w:rsidRPr="00761CAA" w:rsidRDefault="00A233EB" w:rsidP="00BF359A">
            <w:pPr>
              <w:pStyle w:val="TableParagraph"/>
              <w:spacing w:line="276" w:lineRule="auto"/>
              <w:ind w:left="110"/>
              <w:rPr>
                <w:noProof/>
                <w:sz w:val="24"/>
                <w:szCs w:val="24"/>
                <w:lang w:val="id-ID"/>
              </w:rPr>
            </w:pPr>
            <w:r w:rsidRPr="00761CAA">
              <w:rPr>
                <w:noProof/>
                <w:sz w:val="24"/>
                <w:szCs w:val="24"/>
                <w:lang w:val="id-ID"/>
              </w:rPr>
              <w:t>8</w:t>
            </w:r>
          </w:p>
        </w:tc>
        <w:tc>
          <w:tcPr>
            <w:tcW w:w="14363" w:type="dxa"/>
            <w:gridSpan w:val="9"/>
            <w:shd w:val="clear" w:color="auto" w:fill="FFFF00"/>
            <w:vAlign w:val="center"/>
          </w:tcPr>
          <w:p w14:paraId="2792C09A" w14:textId="77777777" w:rsidR="00A233EB" w:rsidRPr="00761CAA" w:rsidRDefault="00A233EB" w:rsidP="00BF359A">
            <w:pPr>
              <w:widowControl/>
              <w:autoSpaceDE/>
              <w:autoSpaceDN/>
              <w:spacing w:line="276" w:lineRule="auto"/>
              <w:ind w:left="360"/>
              <w:jc w:val="center"/>
              <w:rPr>
                <w:noProof/>
                <w:sz w:val="24"/>
                <w:szCs w:val="24"/>
                <w:lang w:val="id-ID"/>
              </w:rPr>
            </w:pPr>
            <w:r w:rsidRPr="00761CAA">
              <w:rPr>
                <w:noProof/>
                <w:sz w:val="24"/>
                <w:szCs w:val="24"/>
                <w:lang w:val="id-ID"/>
              </w:rPr>
              <w:t>UTS</w:t>
            </w:r>
          </w:p>
        </w:tc>
      </w:tr>
      <w:tr w:rsidR="00106049" w:rsidRPr="00761CAA" w14:paraId="6E448A5F" w14:textId="77777777" w:rsidTr="00BF359A">
        <w:trPr>
          <w:trHeight w:val="406"/>
        </w:trPr>
        <w:tc>
          <w:tcPr>
            <w:tcW w:w="1024" w:type="dxa"/>
          </w:tcPr>
          <w:p w14:paraId="73EC25E2"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9.</w:t>
            </w:r>
          </w:p>
        </w:tc>
        <w:tc>
          <w:tcPr>
            <w:tcW w:w="2232" w:type="dxa"/>
          </w:tcPr>
          <w:p w14:paraId="1B39444A" w14:textId="77777777" w:rsidR="00106049" w:rsidRPr="00761CAA" w:rsidRDefault="00106049" w:rsidP="00BF359A">
            <w:pPr>
              <w:pStyle w:val="TableParagraph"/>
              <w:spacing w:line="276" w:lineRule="auto"/>
              <w:ind w:left="0" w:right="166"/>
              <w:rPr>
                <w:noProof/>
                <w:sz w:val="24"/>
                <w:szCs w:val="24"/>
                <w:lang w:val="id-ID"/>
              </w:rPr>
            </w:pPr>
            <w:r w:rsidRPr="00761CAA">
              <w:rPr>
                <w:noProof/>
                <w:sz w:val="24"/>
                <w:szCs w:val="24"/>
                <w:lang w:val="id-ID"/>
              </w:rPr>
              <w:t xml:space="preserve">Mahasiswa dapat mengetahui tentang </w:t>
            </w:r>
          </w:p>
          <w:p w14:paraId="45763887" w14:textId="178E33D4"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 xml:space="preserve">Siklus hara, </w:t>
            </w:r>
            <w:r w:rsidRPr="00761CAA">
              <w:rPr>
                <w:noProof/>
                <w:color w:val="000000"/>
                <w:sz w:val="24"/>
                <w:szCs w:val="24"/>
                <w:lang w:val="id-ID"/>
              </w:rPr>
              <w:lastRenderedPageBreak/>
              <w:t>sequestrasi dan Fluks CO2 pada ekosistem mangrove dan pantai</w:t>
            </w:r>
          </w:p>
        </w:tc>
        <w:tc>
          <w:tcPr>
            <w:tcW w:w="1879" w:type="dxa"/>
          </w:tcPr>
          <w:p w14:paraId="63635C65" w14:textId="5055AFB5"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lastRenderedPageBreak/>
              <w:t xml:space="preserve">Siklus hara, sequestrasi dan Fluks CO2 pada </w:t>
            </w:r>
            <w:r w:rsidRPr="00761CAA">
              <w:rPr>
                <w:noProof/>
                <w:color w:val="000000"/>
                <w:sz w:val="24"/>
                <w:szCs w:val="24"/>
                <w:lang w:val="id-ID"/>
              </w:rPr>
              <w:lastRenderedPageBreak/>
              <w:t>ekosistem mangrove dan pantai</w:t>
            </w:r>
          </w:p>
        </w:tc>
        <w:tc>
          <w:tcPr>
            <w:tcW w:w="1806" w:type="dxa"/>
          </w:tcPr>
          <w:p w14:paraId="75DC8839" w14:textId="77777777" w:rsidR="00106049" w:rsidRPr="00761CAA" w:rsidRDefault="00106049" w:rsidP="00BF359A">
            <w:pPr>
              <w:pStyle w:val="TableParagraph"/>
              <w:numPr>
                <w:ilvl w:val="0"/>
                <w:numId w:val="17"/>
              </w:numPr>
              <w:tabs>
                <w:tab w:val="left" w:pos="359"/>
              </w:tabs>
              <w:spacing w:line="276" w:lineRule="auto"/>
              <w:ind w:right="183"/>
              <w:rPr>
                <w:noProof/>
                <w:sz w:val="24"/>
                <w:szCs w:val="24"/>
                <w:lang w:val="id-ID"/>
              </w:rPr>
            </w:pPr>
            <w:r w:rsidRPr="00761CAA">
              <w:rPr>
                <w:noProof/>
                <w:sz w:val="24"/>
                <w:szCs w:val="24"/>
                <w:lang w:val="id-ID"/>
              </w:rPr>
              <w:lastRenderedPageBreak/>
              <w:t>Pendahulua</w:t>
            </w:r>
          </w:p>
          <w:p w14:paraId="2862E460" w14:textId="77777777" w:rsidR="00106049" w:rsidRPr="00761CAA" w:rsidRDefault="00106049" w:rsidP="00BF359A">
            <w:pPr>
              <w:pStyle w:val="TableParagraph"/>
              <w:numPr>
                <w:ilvl w:val="0"/>
                <w:numId w:val="17"/>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74DFFF7A" w14:textId="5663A963" w:rsidR="00106049" w:rsidRPr="00761CAA" w:rsidRDefault="00106049" w:rsidP="00BF359A">
            <w:pPr>
              <w:pStyle w:val="TableParagraph"/>
              <w:spacing w:line="276" w:lineRule="auto"/>
              <w:ind w:right="505"/>
              <w:rPr>
                <w:noProof/>
                <w:sz w:val="24"/>
                <w:szCs w:val="24"/>
                <w:lang w:val="id-ID"/>
              </w:rPr>
            </w:pPr>
            <w:r w:rsidRPr="001C23E9">
              <w:rPr>
                <w:noProof/>
                <w:lang w:val="id-ID"/>
              </w:rPr>
              <w:t xml:space="preserve">Ceramah, diskusi, tanya jawab via Daring </w:t>
            </w:r>
            <w:r w:rsidRPr="001C23E9">
              <w:rPr>
                <w:noProof/>
                <w:lang w:val="id-ID"/>
              </w:rPr>
              <w:lastRenderedPageBreak/>
              <w:t>sinkronus (zoom meeting/GM), Asinkronus via MOLS</w:t>
            </w:r>
          </w:p>
        </w:tc>
        <w:tc>
          <w:tcPr>
            <w:tcW w:w="1843" w:type="dxa"/>
          </w:tcPr>
          <w:p w14:paraId="2F45203F"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lastRenderedPageBreak/>
              <w:t>Menyimak penjelasan tentang</w:t>
            </w:r>
          </w:p>
          <w:p w14:paraId="5058EBE6" w14:textId="2DBB1E64"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 xml:space="preserve">Siklus hara, </w:t>
            </w:r>
            <w:r w:rsidRPr="00761CAA">
              <w:rPr>
                <w:noProof/>
                <w:color w:val="000000"/>
                <w:sz w:val="24"/>
                <w:szCs w:val="24"/>
                <w:lang w:val="id-ID"/>
              </w:rPr>
              <w:lastRenderedPageBreak/>
              <w:t>sequestrasi dan Fluks CO2 pada ekosistem mangrove dan pantai</w:t>
            </w:r>
            <w:r w:rsidRPr="00761CAA">
              <w:rPr>
                <w:noProof/>
                <w:sz w:val="24"/>
                <w:szCs w:val="24"/>
                <w:lang w:val="id-ID"/>
              </w:rPr>
              <w:t xml:space="preserve"> </w:t>
            </w:r>
          </w:p>
        </w:tc>
        <w:tc>
          <w:tcPr>
            <w:tcW w:w="850" w:type="dxa"/>
          </w:tcPr>
          <w:p w14:paraId="7E5EA4B4"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lastRenderedPageBreak/>
              <w:t>Tes Tulis</w:t>
            </w:r>
          </w:p>
        </w:tc>
        <w:tc>
          <w:tcPr>
            <w:tcW w:w="2529" w:type="dxa"/>
          </w:tcPr>
          <w:p w14:paraId="020EF173" w14:textId="77777777" w:rsidR="00106049" w:rsidRPr="00761CAA" w:rsidRDefault="00106049" w:rsidP="00BF359A">
            <w:pPr>
              <w:pStyle w:val="TableParagraph"/>
              <w:spacing w:line="276" w:lineRule="auto"/>
              <w:ind w:left="0"/>
              <w:rPr>
                <w:noProof/>
                <w:color w:val="000000"/>
                <w:sz w:val="24"/>
                <w:szCs w:val="24"/>
                <w:lang w:val="id-ID"/>
              </w:rPr>
            </w:pPr>
            <w:r w:rsidRPr="00761CAA">
              <w:rPr>
                <w:noProof/>
                <w:sz w:val="24"/>
                <w:szCs w:val="24"/>
                <w:lang w:val="id-ID"/>
              </w:rPr>
              <w:t xml:space="preserve">Ketepatan menjelaskan definisi dan gambaran umum tentang </w:t>
            </w:r>
          </w:p>
          <w:p w14:paraId="0FE1788B" w14:textId="068C39B1"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lastRenderedPageBreak/>
              <w:t>Siklus hara, sequestrasi dan Fluks CO2 pada ekosistem mangrove dan pantai</w:t>
            </w:r>
          </w:p>
        </w:tc>
        <w:tc>
          <w:tcPr>
            <w:tcW w:w="733" w:type="dxa"/>
          </w:tcPr>
          <w:p w14:paraId="57DA1661"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649975AE"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17505438" w14:textId="77777777" w:rsidTr="00BF359A">
        <w:trPr>
          <w:trHeight w:val="406"/>
        </w:trPr>
        <w:tc>
          <w:tcPr>
            <w:tcW w:w="1024" w:type="dxa"/>
          </w:tcPr>
          <w:p w14:paraId="567D4982"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10.</w:t>
            </w:r>
          </w:p>
        </w:tc>
        <w:tc>
          <w:tcPr>
            <w:tcW w:w="2232" w:type="dxa"/>
          </w:tcPr>
          <w:p w14:paraId="194A18C5" w14:textId="77777777" w:rsidR="00106049" w:rsidRPr="00761CAA" w:rsidRDefault="00106049" w:rsidP="00BF359A">
            <w:pPr>
              <w:pStyle w:val="TableParagraph"/>
              <w:spacing w:before="8" w:line="276" w:lineRule="auto"/>
              <w:ind w:left="0" w:right="166"/>
              <w:rPr>
                <w:noProof/>
                <w:sz w:val="24"/>
                <w:szCs w:val="24"/>
                <w:lang w:val="id-ID"/>
              </w:rPr>
            </w:pPr>
            <w:r w:rsidRPr="00761CAA">
              <w:rPr>
                <w:noProof/>
                <w:sz w:val="24"/>
                <w:szCs w:val="24"/>
                <w:lang w:val="id-ID"/>
              </w:rPr>
              <w:t xml:space="preserve">Mahasiswa dapat mengetahui tentang </w:t>
            </w:r>
          </w:p>
          <w:p w14:paraId="1F79E8C1" w14:textId="2D8A9845"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 xml:space="preserve">Teknik penilaian keragaman mamalia dan avifauna pada ekosistem mangrove dan pantai </w:t>
            </w:r>
          </w:p>
        </w:tc>
        <w:tc>
          <w:tcPr>
            <w:tcW w:w="1879" w:type="dxa"/>
          </w:tcPr>
          <w:p w14:paraId="22E2F680" w14:textId="1DA1F0A5"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 xml:space="preserve">Teknik penilaian keragaman mamalia dan avifauna pada ekosistem mangrove dan pantai </w:t>
            </w:r>
          </w:p>
        </w:tc>
        <w:tc>
          <w:tcPr>
            <w:tcW w:w="1806" w:type="dxa"/>
          </w:tcPr>
          <w:p w14:paraId="781763CA" w14:textId="77777777" w:rsidR="00106049" w:rsidRPr="00761CAA" w:rsidRDefault="00106049" w:rsidP="00BF359A">
            <w:pPr>
              <w:pStyle w:val="TableParagraph"/>
              <w:numPr>
                <w:ilvl w:val="0"/>
                <w:numId w:val="18"/>
              </w:numPr>
              <w:tabs>
                <w:tab w:val="left" w:pos="359"/>
              </w:tabs>
              <w:spacing w:line="276" w:lineRule="auto"/>
              <w:ind w:right="183"/>
              <w:rPr>
                <w:noProof/>
                <w:sz w:val="24"/>
                <w:szCs w:val="24"/>
                <w:lang w:val="id-ID"/>
              </w:rPr>
            </w:pPr>
            <w:r w:rsidRPr="00761CAA">
              <w:rPr>
                <w:noProof/>
                <w:sz w:val="24"/>
                <w:szCs w:val="24"/>
                <w:lang w:val="id-ID"/>
              </w:rPr>
              <w:t>Pendahulua</w:t>
            </w:r>
          </w:p>
          <w:p w14:paraId="345C2DAD" w14:textId="77777777" w:rsidR="00106049" w:rsidRPr="00761CAA" w:rsidRDefault="00106049" w:rsidP="00BF359A">
            <w:pPr>
              <w:pStyle w:val="TableParagraph"/>
              <w:numPr>
                <w:ilvl w:val="0"/>
                <w:numId w:val="18"/>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4F5111E6" w14:textId="0EBD5A12" w:rsidR="00106049" w:rsidRPr="00761CAA" w:rsidRDefault="00106049" w:rsidP="00BF359A">
            <w:pPr>
              <w:pStyle w:val="TableParagraph"/>
              <w:spacing w:line="276" w:lineRule="auto"/>
              <w:ind w:right="505"/>
              <w:rPr>
                <w:noProof/>
                <w:sz w:val="24"/>
                <w:szCs w:val="24"/>
                <w:lang w:val="id-ID"/>
              </w:rPr>
            </w:pPr>
            <w:r w:rsidRPr="001C23E9">
              <w:rPr>
                <w:noProof/>
                <w:lang w:val="id-ID"/>
              </w:rPr>
              <w:t>Ceramah, diskusi, tanya jawab via Daring sinkronus (zoom meeting/GM), Asinkronus via MOLS</w:t>
            </w:r>
          </w:p>
        </w:tc>
        <w:tc>
          <w:tcPr>
            <w:tcW w:w="1843" w:type="dxa"/>
          </w:tcPr>
          <w:p w14:paraId="5B48152D" w14:textId="77777777" w:rsidR="00106049" w:rsidRPr="00761CAA" w:rsidRDefault="00106049" w:rsidP="00BF359A">
            <w:pPr>
              <w:pStyle w:val="TableParagraph"/>
              <w:spacing w:before="8" w:line="276" w:lineRule="auto"/>
              <w:ind w:left="0"/>
              <w:rPr>
                <w:noProof/>
                <w:sz w:val="24"/>
                <w:szCs w:val="24"/>
                <w:lang w:val="id-ID"/>
              </w:rPr>
            </w:pPr>
            <w:r w:rsidRPr="00761CAA">
              <w:rPr>
                <w:noProof/>
                <w:sz w:val="24"/>
                <w:szCs w:val="24"/>
                <w:lang w:val="id-ID"/>
              </w:rPr>
              <w:t>Menyimak penjelasan tentang</w:t>
            </w:r>
          </w:p>
          <w:p w14:paraId="74288C67" w14:textId="2AE92A6D"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 xml:space="preserve">Teknik penilaian keragaman mamalia dan avifauna pada ekosistem mangrove dan pantai </w:t>
            </w:r>
            <w:r w:rsidRPr="00761CAA">
              <w:rPr>
                <w:noProof/>
                <w:sz w:val="24"/>
                <w:szCs w:val="24"/>
                <w:lang w:val="id-ID"/>
              </w:rPr>
              <w:t xml:space="preserve"> </w:t>
            </w:r>
          </w:p>
        </w:tc>
        <w:tc>
          <w:tcPr>
            <w:tcW w:w="850" w:type="dxa"/>
          </w:tcPr>
          <w:p w14:paraId="529F422E" w14:textId="77777777" w:rsidR="00106049" w:rsidRPr="00761CAA" w:rsidRDefault="00106049" w:rsidP="00BF359A">
            <w:pPr>
              <w:pStyle w:val="TableParagraph"/>
              <w:spacing w:line="276" w:lineRule="auto"/>
              <w:ind w:left="109" w:right="193"/>
              <w:rPr>
                <w:noProof/>
                <w:sz w:val="24"/>
                <w:szCs w:val="24"/>
                <w:lang w:val="id-ID"/>
              </w:rPr>
            </w:pPr>
            <w:r w:rsidRPr="00761CAA">
              <w:rPr>
                <w:noProof/>
                <w:sz w:val="24"/>
                <w:szCs w:val="24"/>
                <w:lang w:val="id-ID"/>
              </w:rPr>
              <w:t>Tes Tulis</w:t>
            </w:r>
          </w:p>
        </w:tc>
        <w:tc>
          <w:tcPr>
            <w:tcW w:w="2529" w:type="dxa"/>
          </w:tcPr>
          <w:p w14:paraId="16FE24EF" w14:textId="77777777" w:rsidR="00106049" w:rsidRPr="00761CAA" w:rsidRDefault="00106049" w:rsidP="00BF359A">
            <w:pPr>
              <w:pStyle w:val="TableParagraph"/>
              <w:spacing w:before="8" w:line="276" w:lineRule="auto"/>
              <w:ind w:left="0"/>
              <w:rPr>
                <w:noProof/>
                <w:sz w:val="24"/>
                <w:szCs w:val="24"/>
                <w:lang w:val="id-ID"/>
              </w:rPr>
            </w:pPr>
            <w:r w:rsidRPr="00761CAA">
              <w:rPr>
                <w:noProof/>
                <w:sz w:val="24"/>
                <w:szCs w:val="24"/>
                <w:lang w:val="id-ID"/>
              </w:rPr>
              <w:t>Ketepatan menjelaskan definisi dan gambaran umum tentang</w:t>
            </w:r>
          </w:p>
          <w:p w14:paraId="42BAB4CE" w14:textId="1C272D9E"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Teknik penilaian keragaman mamalia dan avifauna pada ekosistem mangrove dan pantai</w:t>
            </w:r>
          </w:p>
        </w:tc>
        <w:tc>
          <w:tcPr>
            <w:tcW w:w="733" w:type="dxa"/>
          </w:tcPr>
          <w:p w14:paraId="0FB7115D"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7D21DE0B"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786702F8" w14:textId="77777777" w:rsidTr="00BF359A">
        <w:trPr>
          <w:trHeight w:val="406"/>
        </w:trPr>
        <w:tc>
          <w:tcPr>
            <w:tcW w:w="1024" w:type="dxa"/>
          </w:tcPr>
          <w:p w14:paraId="7FBBA482"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11.</w:t>
            </w:r>
          </w:p>
        </w:tc>
        <w:tc>
          <w:tcPr>
            <w:tcW w:w="2232" w:type="dxa"/>
          </w:tcPr>
          <w:p w14:paraId="21FC99E5"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Mahasiswa dapat mengetahui tentang</w:t>
            </w:r>
          </w:p>
          <w:p w14:paraId="5CA309F5" w14:textId="5C078D7A"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Efektivitas Kebijakan Pengelolaan Mangrove</w:t>
            </w:r>
            <w:r w:rsidRPr="00761CAA">
              <w:rPr>
                <w:noProof/>
                <w:sz w:val="24"/>
                <w:szCs w:val="24"/>
                <w:lang w:val="id-ID"/>
              </w:rPr>
              <w:t xml:space="preserve"> </w:t>
            </w:r>
          </w:p>
          <w:p w14:paraId="75C1EA38" w14:textId="77777777" w:rsidR="00106049" w:rsidRPr="00761CAA" w:rsidRDefault="00106049" w:rsidP="00BF359A">
            <w:pPr>
              <w:spacing w:line="276" w:lineRule="auto"/>
              <w:rPr>
                <w:noProof/>
                <w:color w:val="000000"/>
                <w:sz w:val="24"/>
                <w:szCs w:val="24"/>
                <w:lang w:val="id-ID"/>
              </w:rPr>
            </w:pPr>
          </w:p>
        </w:tc>
        <w:tc>
          <w:tcPr>
            <w:tcW w:w="1879" w:type="dxa"/>
          </w:tcPr>
          <w:p w14:paraId="2B436DF7" w14:textId="6BD11566"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Efektivitas Kebijakan Pengelolaan Mangrove</w:t>
            </w:r>
          </w:p>
        </w:tc>
        <w:tc>
          <w:tcPr>
            <w:tcW w:w="1806" w:type="dxa"/>
          </w:tcPr>
          <w:p w14:paraId="54DE6DE0" w14:textId="77777777" w:rsidR="00106049" w:rsidRPr="00761CAA" w:rsidRDefault="00106049" w:rsidP="00BF359A">
            <w:pPr>
              <w:pStyle w:val="TableParagraph"/>
              <w:numPr>
                <w:ilvl w:val="0"/>
                <w:numId w:val="19"/>
              </w:numPr>
              <w:tabs>
                <w:tab w:val="left" w:pos="359"/>
              </w:tabs>
              <w:spacing w:line="276" w:lineRule="auto"/>
              <w:ind w:right="183"/>
              <w:rPr>
                <w:noProof/>
                <w:sz w:val="24"/>
                <w:szCs w:val="24"/>
                <w:lang w:val="id-ID"/>
              </w:rPr>
            </w:pPr>
            <w:r w:rsidRPr="00761CAA">
              <w:rPr>
                <w:noProof/>
                <w:sz w:val="24"/>
                <w:szCs w:val="24"/>
                <w:lang w:val="id-ID"/>
              </w:rPr>
              <w:t>Pendahulua</w:t>
            </w:r>
          </w:p>
          <w:p w14:paraId="742A1FB6" w14:textId="77777777" w:rsidR="00106049" w:rsidRPr="00761CAA" w:rsidRDefault="00106049" w:rsidP="00BF359A">
            <w:pPr>
              <w:pStyle w:val="TableParagraph"/>
              <w:numPr>
                <w:ilvl w:val="0"/>
                <w:numId w:val="19"/>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0F0F7431" w14:textId="40651AE8" w:rsidR="00106049" w:rsidRPr="00761CAA" w:rsidRDefault="00106049" w:rsidP="00BF359A">
            <w:pPr>
              <w:pStyle w:val="TableParagraph"/>
              <w:spacing w:line="276" w:lineRule="auto"/>
              <w:ind w:right="505"/>
              <w:rPr>
                <w:noProof/>
                <w:sz w:val="24"/>
                <w:szCs w:val="24"/>
                <w:lang w:val="id-ID"/>
              </w:rPr>
            </w:pPr>
            <w:r w:rsidRPr="001C23E9">
              <w:rPr>
                <w:noProof/>
                <w:lang w:val="id-ID"/>
              </w:rPr>
              <w:t>Ceramah, diskusi, tanya jawab via Daring sinkronus (zoom meeting/GM), Asinkronus via MOLS</w:t>
            </w:r>
          </w:p>
        </w:tc>
        <w:tc>
          <w:tcPr>
            <w:tcW w:w="1843" w:type="dxa"/>
          </w:tcPr>
          <w:p w14:paraId="6CDFBB15"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Menyimak penjelasan tentang</w:t>
            </w:r>
          </w:p>
          <w:p w14:paraId="360922F6" w14:textId="0D2BAA6A"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Efektivitas Kebijakan Pengelolaan Mangrove</w:t>
            </w:r>
            <w:r w:rsidRPr="00761CAA">
              <w:rPr>
                <w:noProof/>
                <w:sz w:val="24"/>
                <w:szCs w:val="24"/>
                <w:lang w:val="id-ID"/>
              </w:rPr>
              <w:t xml:space="preserve"> </w:t>
            </w:r>
          </w:p>
        </w:tc>
        <w:tc>
          <w:tcPr>
            <w:tcW w:w="850" w:type="dxa"/>
          </w:tcPr>
          <w:p w14:paraId="178F0AEA" w14:textId="77777777" w:rsidR="00106049" w:rsidRPr="00761CAA" w:rsidRDefault="00106049" w:rsidP="00BF359A">
            <w:pPr>
              <w:pStyle w:val="TableParagraph"/>
              <w:spacing w:before="1" w:line="276" w:lineRule="auto"/>
              <w:ind w:left="109" w:right="193"/>
              <w:rPr>
                <w:noProof/>
                <w:sz w:val="24"/>
                <w:szCs w:val="24"/>
                <w:lang w:val="id-ID"/>
              </w:rPr>
            </w:pPr>
            <w:r w:rsidRPr="00761CAA">
              <w:rPr>
                <w:noProof/>
                <w:sz w:val="24"/>
                <w:szCs w:val="24"/>
                <w:lang w:val="id-ID"/>
              </w:rPr>
              <w:t>Tes Tulis</w:t>
            </w:r>
          </w:p>
        </w:tc>
        <w:tc>
          <w:tcPr>
            <w:tcW w:w="2529" w:type="dxa"/>
          </w:tcPr>
          <w:p w14:paraId="65BE7C39"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Ketepatan menjelaskan definisi dan gambaran umum tentang</w:t>
            </w:r>
            <w:r w:rsidRPr="00761CAA">
              <w:rPr>
                <w:noProof/>
                <w:color w:val="000000"/>
                <w:sz w:val="24"/>
                <w:szCs w:val="24"/>
                <w:lang w:val="id-ID"/>
              </w:rPr>
              <w:t xml:space="preserve"> </w:t>
            </w:r>
          </w:p>
          <w:p w14:paraId="65A27ACA" w14:textId="143E60F0"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Efektivitas Kebijakan Pengelolaan Mangrove</w:t>
            </w:r>
          </w:p>
        </w:tc>
        <w:tc>
          <w:tcPr>
            <w:tcW w:w="733" w:type="dxa"/>
          </w:tcPr>
          <w:p w14:paraId="254D71AC"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270EA89B"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0EAC16B0" w14:textId="77777777" w:rsidTr="00BF359A">
        <w:trPr>
          <w:trHeight w:val="406"/>
        </w:trPr>
        <w:tc>
          <w:tcPr>
            <w:tcW w:w="1024" w:type="dxa"/>
          </w:tcPr>
          <w:p w14:paraId="22E9DAEF"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12.</w:t>
            </w:r>
          </w:p>
        </w:tc>
        <w:tc>
          <w:tcPr>
            <w:tcW w:w="2232" w:type="dxa"/>
          </w:tcPr>
          <w:p w14:paraId="324B27C0"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 xml:space="preserve">Mahasiswa dapat mengetahui tentang </w:t>
            </w:r>
          </w:p>
          <w:p w14:paraId="0080B99A" w14:textId="7C228619"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Metode Penilaian Hutan Mangrove</w:t>
            </w:r>
          </w:p>
        </w:tc>
        <w:tc>
          <w:tcPr>
            <w:tcW w:w="1879" w:type="dxa"/>
          </w:tcPr>
          <w:p w14:paraId="655CF3F4" w14:textId="0210CB04"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Metode Penilaian Hutan Mangrove</w:t>
            </w:r>
          </w:p>
        </w:tc>
        <w:tc>
          <w:tcPr>
            <w:tcW w:w="1806" w:type="dxa"/>
          </w:tcPr>
          <w:p w14:paraId="3A07BB86" w14:textId="77777777" w:rsidR="00106049" w:rsidRPr="00761CAA" w:rsidRDefault="00106049" w:rsidP="00BF359A">
            <w:pPr>
              <w:pStyle w:val="TableParagraph"/>
              <w:numPr>
                <w:ilvl w:val="0"/>
                <w:numId w:val="20"/>
              </w:numPr>
              <w:tabs>
                <w:tab w:val="left" w:pos="359"/>
              </w:tabs>
              <w:spacing w:line="276" w:lineRule="auto"/>
              <w:ind w:right="183"/>
              <w:rPr>
                <w:noProof/>
                <w:sz w:val="24"/>
                <w:szCs w:val="24"/>
                <w:lang w:val="id-ID"/>
              </w:rPr>
            </w:pPr>
            <w:r w:rsidRPr="00761CAA">
              <w:rPr>
                <w:noProof/>
                <w:sz w:val="24"/>
                <w:szCs w:val="24"/>
                <w:lang w:val="id-ID"/>
              </w:rPr>
              <w:t>Pendahulua</w:t>
            </w:r>
          </w:p>
          <w:p w14:paraId="55B1C77D" w14:textId="77777777" w:rsidR="00106049" w:rsidRPr="00761CAA" w:rsidRDefault="00106049" w:rsidP="00BF359A">
            <w:pPr>
              <w:pStyle w:val="TableParagraph"/>
              <w:numPr>
                <w:ilvl w:val="0"/>
                <w:numId w:val="20"/>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203EEF03" w14:textId="23FB42BE" w:rsidR="00106049" w:rsidRPr="00761CAA" w:rsidRDefault="00106049" w:rsidP="00BF359A">
            <w:pPr>
              <w:pStyle w:val="TableParagraph"/>
              <w:spacing w:line="276" w:lineRule="auto"/>
              <w:rPr>
                <w:noProof/>
                <w:sz w:val="24"/>
                <w:szCs w:val="24"/>
                <w:lang w:val="id-ID"/>
              </w:rPr>
            </w:pPr>
            <w:r w:rsidRPr="001C23E9">
              <w:rPr>
                <w:noProof/>
                <w:lang w:val="id-ID"/>
              </w:rPr>
              <w:t>Ceramah, diskusi, tanya jawab via Daring sinkronus (zoom meeting/GM), Asinkronus via MOLS</w:t>
            </w:r>
          </w:p>
        </w:tc>
        <w:tc>
          <w:tcPr>
            <w:tcW w:w="1843" w:type="dxa"/>
          </w:tcPr>
          <w:p w14:paraId="4FFF7A45"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Menyimak penjelasan tentang</w:t>
            </w:r>
          </w:p>
          <w:p w14:paraId="29640F72" w14:textId="30ECA341"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Metode Penilaian Hutan Mangrove</w:t>
            </w:r>
            <w:r w:rsidRPr="00761CAA">
              <w:rPr>
                <w:noProof/>
                <w:sz w:val="24"/>
                <w:szCs w:val="24"/>
                <w:lang w:val="id-ID"/>
              </w:rPr>
              <w:t xml:space="preserve"> </w:t>
            </w:r>
          </w:p>
        </w:tc>
        <w:tc>
          <w:tcPr>
            <w:tcW w:w="850" w:type="dxa"/>
          </w:tcPr>
          <w:p w14:paraId="7EB15B95" w14:textId="77777777" w:rsidR="00106049" w:rsidRPr="00761CAA" w:rsidRDefault="00106049" w:rsidP="00BF359A">
            <w:pPr>
              <w:pStyle w:val="TableParagraph"/>
              <w:spacing w:line="276" w:lineRule="auto"/>
              <w:rPr>
                <w:noProof/>
                <w:sz w:val="24"/>
                <w:szCs w:val="24"/>
                <w:lang w:val="id-ID"/>
              </w:rPr>
            </w:pPr>
            <w:r w:rsidRPr="00761CAA">
              <w:rPr>
                <w:noProof/>
                <w:sz w:val="24"/>
                <w:szCs w:val="24"/>
                <w:lang w:val="id-ID"/>
              </w:rPr>
              <w:t>Tes Tulis</w:t>
            </w:r>
          </w:p>
        </w:tc>
        <w:tc>
          <w:tcPr>
            <w:tcW w:w="2529" w:type="dxa"/>
          </w:tcPr>
          <w:p w14:paraId="00A777A4"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Ketepatan menjelaskan definisi dan gambaran umum tentang</w:t>
            </w:r>
          </w:p>
          <w:p w14:paraId="751354CB" w14:textId="2AB54057" w:rsidR="00106049" w:rsidRPr="00761CAA" w:rsidRDefault="00106049" w:rsidP="00BF359A">
            <w:pPr>
              <w:spacing w:line="276" w:lineRule="auto"/>
              <w:rPr>
                <w:noProof/>
                <w:color w:val="000000"/>
                <w:sz w:val="24"/>
                <w:szCs w:val="24"/>
                <w:lang w:val="id-ID"/>
              </w:rPr>
            </w:pPr>
            <w:r w:rsidRPr="00761CAA">
              <w:rPr>
                <w:noProof/>
                <w:color w:val="000000"/>
                <w:sz w:val="24"/>
                <w:szCs w:val="24"/>
                <w:lang w:val="id-ID"/>
              </w:rPr>
              <w:t>Metode Penilaian Hutan Mangrove</w:t>
            </w:r>
            <w:r w:rsidRPr="00761CAA">
              <w:rPr>
                <w:noProof/>
                <w:sz w:val="24"/>
                <w:szCs w:val="24"/>
                <w:lang w:val="id-ID"/>
              </w:rPr>
              <w:t xml:space="preserve"> </w:t>
            </w:r>
          </w:p>
        </w:tc>
        <w:tc>
          <w:tcPr>
            <w:tcW w:w="733" w:type="dxa"/>
          </w:tcPr>
          <w:p w14:paraId="01A8DEB8"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4674ECC5"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658C239A" w14:textId="77777777" w:rsidTr="00BF359A">
        <w:trPr>
          <w:trHeight w:val="406"/>
        </w:trPr>
        <w:tc>
          <w:tcPr>
            <w:tcW w:w="1024" w:type="dxa"/>
          </w:tcPr>
          <w:p w14:paraId="7AEF2A10"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13.</w:t>
            </w:r>
          </w:p>
        </w:tc>
        <w:tc>
          <w:tcPr>
            <w:tcW w:w="2232" w:type="dxa"/>
          </w:tcPr>
          <w:p w14:paraId="442D96A2"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 xml:space="preserve">Mahasiswa dapat mengetahui tentang </w:t>
            </w:r>
          </w:p>
        </w:tc>
        <w:tc>
          <w:tcPr>
            <w:tcW w:w="1879" w:type="dxa"/>
          </w:tcPr>
          <w:p w14:paraId="23F89135" w14:textId="77777777" w:rsidR="00106049" w:rsidRPr="00761CAA" w:rsidRDefault="00106049" w:rsidP="00BF359A">
            <w:pPr>
              <w:spacing w:line="276" w:lineRule="auto"/>
              <w:rPr>
                <w:noProof/>
                <w:color w:val="000000"/>
                <w:sz w:val="24"/>
                <w:szCs w:val="24"/>
                <w:lang w:val="id-ID"/>
              </w:rPr>
            </w:pPr>
          </w:p>
        </w:tc>
        <w:tc>
          <w:tcPr>
            <w:tcW w:w="1806" w:type="dxa"/>
          </w:tcPr>
          <w:p w14:paraId="11E75541" w14:textId="77777777" w:rsidR="00106049" w:rsidRPr="00761CAA" w:rsidRDefault="00106049" w:rsidP="00BF359A">
            <w:pPr>
              <w:pStyle w:val="TableParagraph"/>
              <w:numPr>
                <w:ilvl w:val="0"/>
                <w:numId w:val="22"/>
              </w:numPr>
              <w:tabs>
                <w:tab w:val="left" w:pos="359"/>
              </w:tabs>
              <w:spacing w:line="276" w:lineRule="auto"/>
              <w:ind w:right="183"/>
              <w:rPr>
                <w:noProof/>
                <w:sz w:val="24"/>
                <w:szCs w:val="24"/>
                <w:lang w:val="id-ID"/>
              </w:rPr>
            </w:pPr>
            <w:r w:rsidRPr="00761CAA">
              <w:rPr>
                <w:noProof/>
                <w:sz w:val="24"/>
                <w:szCs w:val="24"/>
                <w:lang w:val="id-ID"/>
              </w:rPr>
              <w:t>Pendahulua</w:t>
            </w:r>
          </w:p>
          <w:p w14:paraId="72BE5E86" w14:textId="77777777" w:rsidR="00106049" w:rsidRPr="00761CAA" w:rsidRDefault="00106049" w:rsidP="00BF359A">
            <w:pPr>
              <w:pStyle w:val="TableParagraph"/>
              <w:numPr>
                <w:ilvl w:val="0"/>
                <w:numId w:val="22"/>
              </w:numPr>
              <w:tabs>
                <w:tab w:val="left" w:pos="359"/>
              </w:tabs>
              <w:spacing w:line="276" w:lineRule="auto"/>
              <w:ind w:right="183"/>
              <w:rPr>
                <w:noProof/>
                <w:sz w:val="24"/>
                <w:szCs w:val="24"/>
                <w:lang w:val="id-ID"/>
              </w:rPr>
            </w:pPr>
            <w:r w:rsidRPr="00761CAA">
              <w:rPr>
                <w:noProof/>
                <w:sz w:val="24"/>
                <w:szCs w:val="24"/>
                <w:lang w:val="id-ID"/>
              </w:rPr>
              <w:t xml:space="preserve">Gambaran </w:t>
            </w:r>
            <w:r w:rsidRPr="00761CAA">
              <w:rPr>
                <w:noProof/>
                <w:sz w:val="24"/>
                <w:szCs w:val="24"/>
                <w:lang w:val="id-ID"/>
              </w:rPr>
              <w:lastRenderedPageBreak/>
              <w:t>Umum</w:t>
            </w:r>
          </w:p>
        </w:tc>
        <w:tc>
          <w:tcPr>
            <w:tcW w:w="1701" w:type="dxa"/>
          </w:tcPr>
          <w:p w14:paraId="0C3D3890" w14:textId="14197F9E" w:rsidR="00106049" w:rsidRPr="00761CAA" w:rsidRDefault="00106049" w:rsidP="00BF359A">
            <w:pPr>
              <w:pStyle w:val="TableParagraph"/>
              <w:spacing w:line="276" w:lineRule="auto"/>
              <w:rPr>
                <w:noProof/>
                <w:sz w:val="24"/>
                <w:szCs w:val="24"/>
                <w:lang w:val="id-ID"/>
              </w:rPr>
            </w:pPr>
            <w:r w:rsidRPr="001C23E9">
              <w:rPr>
                <w:noProof/>
                <w:lang w:val="id-ID"/>
              </w:rPr>
              <w:lastRenderedPageBreak/>
              <w:t xml:space="preserve">Ceramah, diskusi, tanya jawab via </w:t>
            </w:r>
            <w:r w:rsidRPr="001C23E9">
              <w:rPr>
                <w:noProof/>
                <w:lang w:val="id-ID"/>
              </w:rPr>
              <w:lastRenderedPageBreak/>
              <w:t>Daring sinkronus (zoom meeting/GM), Asinkronus via MOLS</w:t>
            </w:r>
          </w:p>
        </w:tc>
        <w:tc>
          <w:tcPr>
            <w:tcW w:w="1843" w:type="dxa"/>
          </w:tcPr>
          <w:p w14:paraId="23AFA5C9"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lastRenderedPageBreak/>
              <w:t xml:space="preserve">Menyimak penjelasan tentang </w:t>
            </w:r>
          </w:p>
        </w:tc>
        <w:tc>
          <w:tcPr>
            <w:tcW w:w="850" w:type="dxa"/>
          </w:tcPr>
          <w:p w14:paraId="2477CFB6" w14:textId="77777777" w:rsidR="00106049" w:rsidRPr="00761CAA" w:rsidRDefault="00106049" w:rsidP="00BF359A">
            <w:pPr>
              <w:pStyle w:val="TableParagraph"/>
              <w:spacing w:line="276" w:lineRule="auto"/>
              <w:rPr>
                <w:noProof/>
                <w:sz w:val="24"/>
                <w:szCs w:val="24"/>
                <w:lang w:val="id-ID"/>
              </w:rPr>
            </w:pPr>
            <w:r w:rsidRPr="00761CAA">
              <w:rPr>
                <w:noProof/>
                <w:sz w:val="24"/>
                <w:szCs w:val="24"/>
                <w:lang w:val="id-ID"/>
              </w:rPr>
              <w:t>Tes Tulis</w:t>
            </w:r>
          </w:p>
        </w:tc>
        <w:tc>
          <w:tcPr>
            <w:tcW w:w="2529" w:type="dxa"/>
          </w:tcPr>
          <w:p w14:paraId="23683BBB"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 xml:space="preserve">Ketepatan menjelaskan definisi dan gambaran </w:t>
            </w:r>
            <w:r w:rsidRPr="00761CAA">
              <w:rPr>
                <w:noProof/>
                <w:sz w:val="24"/>
                <w:szCs w:val="24"/>
                <w:lang w:val="id-ID"/>
              </w:rPr>
              <w:lastRenderedPageBreak/>
              <w:t>umum tentang</w:t>
            </w:r>
          </w:p>
        </w:tc>
        <w:tc>
          <w:tcPr>
            <w:tcW w:w="733" w:type="dxa"/>
          </w:tcPr>
          <w:p w14:paraId="70C83AC4"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4C835622"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49692CC8" w14:textId="77777777" w:rsidTr="00BF359A">
        <w:trPr>
          <w:trHeight w:val="406"/>
        </w:trPr>
        <w:tc>
          <w:tcPr>
            <w:tcW w:w="1024" w:type="dxa"/>
          </w:tcPr>
          <w:p w14:paraId="4C3EAF33"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14.</w:t>
            </w:r>
          </w:p>
        </w:tc>
        <w:tc>
          <w:tcPr>
            <w:tcW w:w="2232" w:type="dxa"/>
          </w:tcPr>
          <w:p w14:paraId="1BD412B8"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 xml:space="preserve">Mahasiswa dapat mengetahui tentang </w:t>
            </w:r>
          </w:p>
        </w:tc>
        <w:tc>
          <w:tcPr>
            <w:tcW w:w="1879" w:type="dxa"/>
          </w:tcPr>
          <w:p w14:paraId="31DED27E" w14:textId="77777777" w:rsidR="00106049" w:rsidRPr="00761CAA" w:rsidRDefault="00106049" w:rsidP="00BF359A">
            <w:pPr>
              <w:spacing w:line="276" w:lineRule="auto"/>
              <w:rPr>
                <w:noProof/>
                <w:color w:val="000000"/>
                <w:sz w:val="24"/>
                <w:szCs w:val="24"/>
                <w:lang w:val="id-ID"/>
              </w:rPr>
            </w:pPr>
          </w:p>
        </w:tc>
        <w:tc>
          <w:tcPr>
            <w:tcW w:w="1806" w:type="dxa"/>
          </w:tcPr>
          <w:p w14:paraId="4C3E07B6" w14:textId="77777777" w:rsidR="00106049" w:rsidRPr="00761CAA" w:rsidRDefault="00106049" w:rsidP="00BF359A">
            <w:pPr>
              <w:pStyle w:val="TableParagraph"/>
              <w:numPr>
                <w:ilvl w:val="0"/>
                <w:numId w:val="23"/>
              </w:numPr>
              <w:tabs>
                <w:tab w:val="left" w:pos="359"/>
              </w:tabs>
              <w:spacing w:line="276" w:lineRule="auto"/>
              <w:ind w:right="183"/>
              <w:rPr>
                <w:noProof/>
                <w:sz w:val="24"/>
                <w:szCs w:val="24"/>
                <w:lang w:val="id-ID"/>
              </w:rPr>
            </w:pPr>
            <w:r w:rsidRPr="00761CAA">
              <w:rPr>
                <w:noProof/>
                <w:sz w:val="24"/>
                <w:szCs w:val="24"/>
                <w:lang w:val="id-ID"/>
              </w:rPr>
              <w:t>Pendahulua</w:t>
            </w:r>
          </w:p>
          <w:p w14:paraId="02BAA617" w14:textId="77777777" w:rsidR="00106049" w:rsidRPr="00761CAA" w:rsidRDefault="00106049" w:rsidP="00BF359A">
            <w:pPr>
              <w:pStyle w:val="TableParagraph"/>
              <w:numPr>
                <w:ilvl w:val="0"/>
                <w:numId w:val="23"/>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4D827315" w14:textId="17856816" w:rsidR="00106049" w:rsidRPr="00761CAA" w:rsidRDefault="00106049" w:rsidP="00BF359A">
            <w:pPr>
              <w:pStyle w:val="TableParagraph"/>
              <w:spacing w:line="276" w:lineRule="auto"/>
              <w:rPr>
                <w:noProof/>
                <w:sz w:val="24"/>
                <w:szCs w:val="24"/>
                <w:lang w:val="id-ID"/>
              </w:rPr>
            </w:pPr>
            <w:r w:rsidRPr="00740D61">
              <w:rPr>
                <w:noProof/>
                <w:lang w:val="id-ID"/>
              </w:rPr>
              <w:t>Ceramah, diskusi, tanya jawab via Daring sinkronus (zoom meeting/GM), Asinkronus via MOLS</w:t>
            </w:r>
          </w:p>
        </w:tc>
        <w:tc>
          <w:tcPr>
            <w:tcW w:w="1843" w:type="dxa"/>
          </w:tcPr>
          <w:p w14:paraId="2085C559" w14:textId="77777777" w:rsidR="00106049" w:rsidRPr="00761CAA" w:rsidRDefault="00106049" w:rsidP="00BF359A">
            <w:pPr>
              <w:spacing w:line="276" w:lineRule="auto"/>
              <w:rPr>
                <w:noProof/>
                <w:color w:val="000000"/>
                <w:sz w:val="24"/>
                <w:szCs w:val="24"/>
                <w:lang w:val="id-ID"/>
              </w:rPr>
            </w:pPr>
            <w:r w:rsidRPr="00761CAA">
              <w:rPr>
                <w:noProof/>
                <w:sz w:val="24"/>
                <w:szCs w:val="24"/>
                <w:lang w:val="id-ID"/>
              </w:rPr>
              <w:t>Menyimak penjelasan tentang</w:t>
            </w:r>
          </w:p>
        </w:tc>
        <w:tc>
          <w:tcPr>
            <w:tcW w:w="850" w:type="dxa"/>
          </w:tcPr>
          <w:p w14:paraId="46F0B435" w14:textId="77777777" w:rsidR="00106049" w:rsidRPr="00761CAA" w:rsidRDefault="00106049" w:rsidP="00BF359A">
            <w:pPr>
              <w:pStyle w:val="TableParagraph"/>
              <w:spacing w:line="276" w:lineRule="auto"/>
              <w:rPr>
                <w:noProof/>
                <w:sz w:val="24"/>
                <w:szCs w:val="24"/>
                <w:lang w:val="id-ID"/>
              </w:rPr>
            </w:pPr>
            <w:r w:rsidRPr="00761CAA">
              <w:rPr>
                <w:noProof/>
                <w:sz w:val="24"/>
                <w:szCs w:val="24"/>
                <w:lang w:val="id-ID"/>
              </w:rPr>
              <w:t>Tes Tulis</w:t>
            </w:r>
          </w:p>
        </w:tc>
        <w:tc>
          <w:tcPr>
            <w:tcW w:w="2529" w:type="dxa"/>
          </w:tcPr>
          <w:p w14:paraId="1B3E3D08" w14:textId="77777777" w:rsidR="00106049" w:rsidRPr="00761CAA" w:rsidRDefault="00106049" w:rsidP="00BF359A">
            <w:pPr>
              <w:spacing w:line="276" w:lineRule="auto"/>
              <w:rPr>
                <w:noProof/>
                <w:color w:val="000000"/>
                <w:sz w:val="24"/>
                <w:szCs w:val="24"/>
                <w:lang w:val="id-ID"/>
              </w:rPr>
            </w:pPr>
            <w:r w:rsidRPr="00761CAA">
              <w:rPr>
                <w:noProof/>
                <w:sz w:val="24"/>
                <w:szCs w:val="24"/>
                <w:lang w:val="id-ID"/>
              </w:rPr>
              <w:t>Ketepatan menjelaskan definisi dan gambaran umum tentang</w:t>
            </w:r>
          </w:p>
        </w:tc>
        <w:tc>
          <w:tcPr>
            <w:tcW w:w="733" w:type="dxa"/>
          </w:tcPr>
          <w:p w14:paraId="3DB82556"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5C7D2E61" w14:textId="77777777" w:rsidR="00106049" w:rsidRPr="00761CAA" w:rsidRDefault="00106049" w:rsidP="00BF359A">
            <w:pPr>
              <w:pStyle w:val="TableParagraph"/>
              <w:spacing w:line="276" w:lineRule="auto"/>
              <w:ind w:left="111"/>
              <w:rPr>
                <w:noProof/>
                <w:sz w:val="24"/>
                <w:szCs w:val="24"/>
                <w:lang w:val="id-ID"/>
              </w:rPr>
            </w:pPr>
          </w:p>
        </w:tc>
      </w:tr>
      <w:tr w:rsidR="00106049" w:rsidRPr="00761CAA" w14:paraId="69C3176A" w14:textId="77777777" w:rsidTr="00BF359A">
        <w:trPr>
          <w:trHeight w:val="406"/>
        </w:trPr>
        <w:tc>
          <w:tcPr>
            <w:tcW w:w="1024" w:type="dxa"/>
          </w:tcPr>
          <w:p w14:paraId="62E7E3EC" w14:textId="77777777" w:rsidR="00106049" w:rsidRPr="00761CAA" w:rsidRDefault="00106049" w:rsidP="00BF359A">
            <w:pPr>
              <w:pStyle w:val="TableParagraph"/>
              <w:spacing w:line="276" w:lineRule="auto"/>
              <w:ind w:left="110"/>
              <w:rPr>
                <w:noProof/>
                <w:sz w:val="24"/>
                <w:szCs w:val="24"/>
                <w:lang w:val="id-ID"/>
              </w:rPr>
            </w:pPr>
            <w:r w:rsidRPr="00761CAA">
              <w:rPr>
                <w:noProof/>
                <w:sz w:val="24"/>
                <w:szCs w:val="24"/>
                <w:lang w:val="id-ID"/>
              </w:rPr>
              <w:t>15.</w:t>
            </w:r>
          </w:p>
        </w:tc>
        <w:tc>
          <w:tcPr>
            <w:tcW w:w="2232" w:type="dxa"/>
          </w:tcPr>
          <w:p w14:paraId="751FCAD2"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Mahasiswa dapat mengetahui tentang</w:t>
            </w:r>
          </w:p>
        </w:tc>
        <w:tc>
          <w:tcPr>
            <w:tcW w:w="1879" w:type="dxa"/>
          </w:tcPr>
          <w:p w14:paraId="5FB4BE51" w14:textId="77777777" w:rsidR="00106049" w:rsidRPr="00761CAA" w:rsidRDefault="00106049" w:rsidP="00BF359A">
            <w:pPr>
              <w:spacing w:line="276" w:lineRule="auto"/>
              <w:rPr>
                <w:noProof/>
                <w:color w:val="000000"/>
                <w:sz w:val="24"/>
                <w:szCs w:val="24"/>
                <w:lang w:val="id-ID"/>
              </w:rPr>
            </w:pPr>
          </w:p>
        </w:tc>
        <w:tc>
          <w:tcPr>
            <w:tcW w:w="1806" w:type="dxa"/>
          </w:tcPr>
          <w:p w14:paraId="33F61626" w14:textId="77777777" w:rsidR="00106049" w:rsidRPr="00761CAA" w:rsidRDefault="00106049" w:rsidP="00BF359A">
            <w:pPr>
              <w:pStyle w:val="TableParagraph"/>
              <w:numPr>
                <w:ilvl w:val="0"/>
                <w:numId w:val="24"/>
              </w:numPr>
              <w:tabs>
                <w:tab w:val="left" w:pos="359"/>
              </w:tabs>
              <w:spacing w:line="276" w:lineRule="auto"/>
              <w:ind w:right="183"/>
              <w:rPr>
                <w:noProof/>
                <w:sz w:val="24"/>
                <w:szCs w:val="24"/>
                <w:lang w:val="id-ID"/>
              </w:rPr>
            </w:pPr>
            <w:r w:rsidRPr="00761CAA">
              <w:rPr>
                <w:noProof/>
                <w:sz w:val="24"/>
                <w:szCs w:val="24"/>
                <w:lang w:val="id-ID"/>
              </w:rPr>
              <w:t>Pendahulua</w:t>
            </w:r>
          </w:p>
          <w:p w14:paraId="02BC78CA" w14:textId="77777777" w:rsidR="00106049" w:rsidRPr="00761CAA" w:rsidRDefault="00106049" w:rsidP="00BF359A">
            <w:pPr>
              <w:pStyle w:val="TableParagraph"/>
              <w:numPr>
                <w:ilvl w:val="0"/>
                <w:numId w:val="24"/>
              </w:numPr>
              <w:tabs>
                <w:tab w:val="left" w:pos="359"/>
              </w:tabs>
              <w:spacing w:line="276" w:lineRule="auto"/>
              <w:ind w:right="183"/>
              <w:rPr>
                <w:noProof/>
                <w:sz w:val="24"/>
                <w:szCs w:val="24"/>
                <w:lang w:val="id-ID"/>
              </w:rPr>
            </w:pPr>
            <w:r w:rsidRPr="00761CAA">
              <w:rPr>
                <w:noProof/>
                <w:sz w:val="24"/>
                <w:szCs w:val="24"/>
                <w:lang w:val="id-ID"/>
              </w:rPr>
              <w:t>Gambaran Umum</w:t>
            </w:r>
          </w:p>
        </w:tc>
        <w:tc>
          <w:tcPr>
            <w:tcW w:w="1701" w:type="dxa"/>
          </w:tcPr>
          <w:p w14:paraId="13728DB7" w14:textId="5DA83441" w:rsidR="00106049" w:rsidRPr="00761CAA" w:rsidRDefault="00106049" w:rsidP="00BF359A">
            <w:pPr>
              <w:pStyle w:val="TableParagraph"/>
              <w:spacing w:line="276" w:lineRule="auto"/>
              <w:rPr>
                <w:noProof/>
                <w:sz w:val="24"/>
                <w:szCs w:val="24"/>
                <w:lang w:val="id-ID"/>
              </w:rPr>
            </w:pPr>
            <w:r w:rsidRPr="00740D61">
              <w:rPr>
                <w:noProof/>
                <w:lang w:val="id-ID"/>
              </w:rPr>
              <w:t>Ceramah, diskusi, tanya jawab via Daring sinkronus (zoom meeting/GM), Asinkronus via MOLS</w:t>
            </w:r>
          </w:p>
        </w:tc>
        <w:tc>
          <w:tcPr>
            <w:tcW w:w="1843" w:type="dxa"/>
          </w:tcPr>
          <w:p w14:paraId="2CB35F07"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 xml:space="preserve">Menyimak penjelasan tentang </w:t>
            </w:r>
          </w:p>
        </w:tc>
        <w:tc>
          <w:tcPr>
            <w:tcW w:w="850" w:type="dxa"/>
          </w:tcPr>
          <w:p w14:paraId="78516D33" w14:textId="77777777" w:rsidR="00106049" w:rsidRPr="00761CAA" w:rsidRDefault="00106049" w:rsidP="00BF359A">
            <w:pPr>
              <w:pStyle w:val="TableParagraph"/>
              <w:spacing w:line="276" w:lineRule="auto"/>
              <w:rPr>
                <w:noProof/>
                <w:sz w:val="24"/>
                <w:szCs w:val="24"/>
                <w:lang w:val="id-ID"/>
              </w:rPr>
            </w:pPr>
            <w:r w:rsidRPr="00761CAA">
              <w:rPr>
                <w:noProof/>
                <w:sz w:val="24"/>
                <w:szCs w:val="24"/>
                <w:lang w:val="id-ID"/>
              </w:rPr>
              <w:t>Tes Tulis</w:t>
            </w:r>
          </w:p>
        </w:tc>
        <w:tc>
          <w:tcPr>
            <w:tcW w:w="2529" w:type="dxa"/>
          </w:tcPr>
          <w:p w14:paraId="66D73FAD" w14:textId="77777777" w:rsidR="00106049" w:rsidRPr="00761CAA" w:rsidRDefault="00106049" w:rsidP="00BF359A">
            <w:pPr>
              <w:pStyle w:val="TableParagraph"/>
              <w:spacing w:line="276" w:lineRule="auto"/>
              <w:ind w:left="0"/>
              <w:rPr>
                <w:noProof/>
                <w:sz w:val="24"/>
                <w:szCs w:val="24"/>
                <w:lang w:val="id-ID"/>
              </w:rPr>
            </w:pPr>
            <w:r w:rsidRPr="00761CAA">
              <w:rPr>
                <w:noProof/>
                <w:sz w:val="24"/>
                <w:szCs w:val="24"/>
                <w:lang w:val="id-ID"/>
              </w:rPr>
              <w:t>Ketepatan menjelaskan definisi dan gambaran umum tentang</w:t>
            </w:r>
            <w:r w:rsidRPr="00761CAA">
              <w:rPr>
                <w:noProof/>
                <w:color w:val="000000"/>
                <w:sz w:val="24"/>
                <w:szCs w:val="24"/>
                <w:lang w:val="id-ID"/>
              </w:rPr>
              <w:t xml:space="preserve"> </w:t>
            </w:r>
          </w:p>
        </w:tc>
        <w:tc>
          <w:tcPr>
            <w:tcW w:w="733" w:type="dxa"/>
          </w:tcPr>
          <w:p w14:paraId="6AB2BD51" w14:textId="77777777" w:rsidR="00106049" w:rsidRPr="00761CAA" w:rsidRDefault="00106049" w:rsidP="00BF359A">
            <w:pPr>
              <w:pStyle w:val="TableParagraph"/>
              <w:spacing w:line="276" w:lineRule="auto"/>
              <w:ind w:left="110"/>
              <w:rPr>
                <w:noProof/>
                <w:sz w:val="24"/>
                <w:szCs w:val="24"/>
                <w:lang w:val="id-ID"/>
              </w:rPr>
            </w:pPr>
          </w:p>
        </w:tc>
        <w:tc>
          <w:tcPr>
            <w:tcW w:w="790" w:type="dxa"/>
          </w:tcPr>
          <w:p w14:paraId="6615B4B9" w14:textId="77777777" w:rsidR="00106049" w:rsidRPr="00761CAA" w:rsidRDefault="00106049" w:rsidP="00BF359A">
            <w:pPr>
              <w:pStyle w:val="TableParagraph"/>
              <w:spacing w:line="276" w:lineRule="auto"/>
              <w:ind w:left="111"/>
              <w:rPr>
                <w:noProof/>
                <w:sz w:val="24"/>
                <w:szCs w:val="24"/>
                <w:lang w:val="id-ID"/>
              </w:rPr>
            </w:pPr>
          </w:p>
        </w:tc>
      </w:tr>
      <w:tr w:rsidR="00A233EB" w:rsidRPr="00761CAA" w14:paraId="77A8C680" w14:textId="77777777" w:rsidTr="0024378F">
        <w:trPr>
          <w:trHeight w:val="406"/>
        </w:trPr>
        <w:tc>
          <w:tcPr>
            <w:tcW w:w="1024" w:type="dxa"/>
            <w:shd w:val="clear" w:color="auto" w:fill="FFFF00"/>
          </w:tcPr>
          <w:p w14:paraId="7C662129" w14:textId="77777777" w:rsidR="00A233EB" w:rsidRPr="00761CAA" w:rsidRDefault="00A233EB" w:rsidP="00BF359A">
            <w:pPr>
              <w:pStyle w:val="TableParagraph"/>
              <w:spacing w:line="276" w:lineRule="auto"/>
              <w:ind w:left="110"/>
              <w:rPr>
                <w:noProof/>
                <w:sz w:val="24"/>
                <w:szCs w:val="24"/>
                <w:lang w:val="id-ID"/>
              </w:rPr>
            </w:pPr>
            <w:r w:rsidRPr="00761CAA">
              <w:rPr>
                <w:noProof/>
                <w:sz w:val="24"/>
                <w:szCs w:val="24"/>
                <w:lang w:val="id-ID"/>
              </w:rPr>
              <w:t>16</w:t>
            </w:r>
          </w:p>
        </w:tc>
        <w:tc>
          <w:tcPr>
            <w:tcW w:w="14363" w:type="dxa"/>
            <w:gridSpan w:val="9"/>
            <w:shd w:val="clear" w:color="auto" w:fill="FFFF00"/>
            <w:vAlign w:val="center"/>
          </w:tcPr>
          <w:p w14:paraId="7513120F" w14:textId="77777777" w:rsidR="00A233EB" w:rsidRPr="00761CAA" w:rsidRDefault="00A233EB" w:rsidP="00BF359A">
            <w:pPr>
              <w:pStyle w:val="TableParagraph"/>
              <w:spacing w:line="276" w:lineRule="auto"/>
              <w:ind w:left="111"/>
              <w:jc w:val="center"/>
              <w:rPr>
                <w:noProof/>
                <w:sz w:val="24"/>
                <w:szCs w:val="24"/>
                <w:lang w:val="id-ID"/>
              </w:rPr>
            </w:pPr>
            <w:r w:rsidRPr="00761CAA">
              <w:rPr>
                <w:noProof/>
                <w:sz w:val="24"/>
                <w:szCs w:val="24"/>
                <w:lang w:val="id-ID"/>
              </w:rPr>
              <w:t>UAS</w:t>
            </w:r>
          </w:p>
        </w:tc>
      </w:tr>
    </w:tbl>
    <w:p w14:paraId="3A6B8491" w14:textId="77777777" w:rsidR="00BF359A" w:rsidRDefault="00BF359A" w:rsidP="00BF359A">
      <w:pPr>
        <w:tabs>
          <w:tab w:val="left" w:pos="1289"/>
        </w:tabs>
        <w:spacing w:before="1" w:line="276" w:lineRule="auto"/>
        <w:rPr>
          <w:noProof/>
          <w:sz w:val="24"/>
          <w:szCs w:val="24"/>
          <w:lang w:val="id-ID"/>
        </w:rPr>
      </w:pPr>
    </w:p>
    <w:p w14:paraId="5139BC23" w14:textId="77777777" w:rsidR="00BF359A" w:rsidRDefault="00BF359A" w:rsidP="00BF359A">
      <w:pPr>
        <w:tabs>
          <w:tab w:val="left" w:pos="1289"/>
        </w:tabs>
        <w:spacing w:before="1" w:line="276" w:lineRule="auto"/>
        <w:rPr>
          <w:noProof/>
          <w:sz w:val="24"/>
          <w:szCs w:val="24"/>
          <w:lang w:val="id-ID"/>
        </w:rPr>
      </w:pPr>
    </w:p>
    <w:p w14:paraId="120E54C3" w14:textId="49C97927" w:rsidR="00BF359A" w:rsidRPr="00761CAA" w:rsidRDefault="00BF359A" w:rsidP="00BF359A">
      <w:pPr>
        <w:tabs>
          <w:tab w:val="left" w:pos="1289"/>
        </w:tabs>
        <w:spacing w:before="1" w:line="276" w:lineRule="auto"/>
        <w:rPr>
          <w:noProof/>
          <w:sz w:val="24"/>
          <w:szCs w:val="24"/>
          <w:lang w:val="id-ID"/>
        </w:rPr>
      </w:pPr>
      <w:r w:rsidRPr="00761CAA">
        <w:rPr>
          <w:noProof/>
          <w:sz w:val="24"/>
          <w:szCs w:val="24"/>
          <w:lang w:val="id-ID"/>
        </w:rPr>
        <w:t xml:space="preserve">Lampiran:  </w:t>
      </w:r>
    </w:p>
    <w:p w14:paraId="4AD6715D" w14:textId="77777777" w:rsidR="00BF359A" w:rsidRPr="00761CAA" w:rsidRDefault="00BF359A" w:rsidP="00BF359A">
      <w:pPr>
        <w:pStyle w:val="DaftarParagraf"/>
        <w:numPr>
          <w:ilvl w:val="0"/>
          <w:numId w:val="1"/>
        </w:numPr>
        <w:tabs>
          <w:tab w:val="left" w:pos="1418"/>
        </w:tabs>
        <w:spacing w:before="1" w:line="276" w:lineRule="auto"/>
        <w:ind w:left="1418" w:hanging="97"/>
        <w:rPr>
          <w:noProof/>
          <w:sz w:val="24"/>
          <w:szCs w:val="24"/>
          <w:lang w:val="id-ID"/>
        </w:rPr>
      </w:pPr>
      <w:r w:rsidRPr="00761CAA">
        <w:rPr>
          <w:noProof/>
          <w:sz w:val="24"/>
          <w:szCs w:val="24"/>
          <w:lang w:val="id-ID"/>
        </w:rPr>
        <w:t>Bahan Ajar</w:t>
      </w:r>
    </w:p>
    <w:p w14:paraId="1FC7E34A" w14:textId="77777777" w:rsidR="00BF359A" w:rsidRPr="00761CAA" w:rsidRDefault="00BF359A" w:rsidP="00BF359A">
      <w:pPr>
        <w:pStyle w:val="DaftarParagraf"/>
        <w:numPr>
          <w:ilvl w:val="0"/>
          <w:numId w:val="1"/>
        </w:numPr>
        <w:tabs>
          <w:tab w:val="left" w:pos="1418"/>
        </w:tabs>
        <w:spacing w:before="1" w:line="276" w:lineRule="auto"/>
        <w:ind w:left="1418" w:hanging="97"/>
        <w:rPr>
          <w:noProof/>
          <w:sz w:val="24"/>
          <w:szCs w:val="24"/>
          <w:lang w:val="id-ID"/>
        </w:rPr>
      </w:pPr>
      <w:r w:rsidRPr="00761CAA">
        <w:rPr>
          <w:noProof/>
          <w:sz w:val="24"/>
          <w:szCs w:val="24"/>
          <w:lang w:val="id-ID"/>
        </w:rPr>
        <w:t>Matriks Rencana Asesmen dan Evaluasi Mata Kuliah</w:t>
      </w:r>
    </w:p>
    <w:p w14:paraId="526753F1" w14:textId="77777777" w:rsidR="00BF359A" w:rsidRPr="00761CAA" w:rsidRDefault="00BF359A" w:rsidP="00BF359A">
      <w:pPr>
        <w:pStyle w:val="DaftarParagraf"/>
        <w:numPr>
          <w:ilvl w:val="0"/>
          <w:numId w:val="1"/>
        </w:numPr>
        <w:tabs>
          <w:tab w:val="left" w:pos="1418"/>
        </w:tabs>
        <w:spacing w:before="1" w:line="276" w:lineRule="auto"/>
        <w:ind w:left="1418" w:hanging="97"/>
        <w:rPr>
          <w:noProof/>
          <w:sz w:val="24"/>
          <w:szCs w:val="24"/>
          <w:lang w:val="id-ID"/>
        </w:rPr>
      </w:pPr>
      <w:r w:rsidRPr="00761CAA">
        <w:rPr>
          <w:noProof/>
          <w:sz w:val="24"/>
          <w:szCs w:val="24"/>
          <w:lang w:val="id-ID"/>
        </w:rPr>
        <w:t>Contoh Soal/Latihan/Penugasan</w:t>
      </w:r>
    </w:p>
    <w:p w14:paraId="5DB1A08A" w14:textId="77777777" w:rsidR="00972135" w:rsidRPr="00761CAA" w:rsidRDefault="00972135" w:rsidP="00945D56">
      <w:pPr>
        <w:tabs>
          <w:tab w:val="left" w:pos="1289"/>
        </w:tabs>
        <w:spacing w:before="1" w:line="276" w:lineRule="auto"/>
        <w:ind w:left="961"/>
        <w:rPr>
          <w:noProof/>
          <w:sz w:val="24"/>
          <w:szCs w:val="24"/>
          <w:lang w:val="id-ID"/>
        </w:rPr>
      </w:pPr>
    </w:p>
    <w:p w14:paraId="0268ADBF" w14:textId="77777777" w:rsidR="00972135" w:rsidRPr="00761CAA" w:rsidRDefault="00972135" w:rsidP="00945D56">
      <w:pPr>
        <w:tabs>
          <w:tab w:val="left" w:pos="1289"/>
        </w:tabs>
        <w:spacing w:before="1" w:line="276" w:lineRule="auto"/>
        <w:ind w:left="961"/>
        <w:rPr>
          <w:noProof/>
          <w:sz w:val="24"/>
          <w:szCs w:val="24"/>
          <w:lang w:val="id-ID"/>
        </w:rPr>
      </w:pPr>
    </w:p>
    <w:p w14:paraId="04DE232D" w14:textId="77777777" w:rsidR="00972135" w:rsidRPr="00761CAA" w:rsidRDefault="00972135" w:rsidP="00945D56">
      <w:pPr>
        <w:tabs>
          <w:tab w:val="left" w:pos="1289"/>
        </w:tabs>
        <w:spacing w:before="1" w:line="276" w:lineRule="auto"/>
        <w:ind w:left="961"/>
        <w:rPr>
          <w:noProof/>
          <w:sz w:val="24"/>
          <w:szCs w:val="24"/>
          <w:lang w:val="id-ID"/>
        </w:rPr>
      </w:pPr>
    </w:p>
    <w:p w14:paraId="20E0C7F9" w14:textId="77777777" w:rsidR="00B11CAB" w:rsidRPr="00761CAA" w:rsidRDefault="00B11CAB" w:rsidP="00945D56">
      <w:pPr>
        <w:pStyle w:val="TeksIsi"/>
        <w:spacing w:before="9"/>
        <w:rPr>
          <w:noProof/>
          <w:lang w:val="id-ID"/>
        </w:rPr>
      </w:pPr>
    </w:p>
    <w:sectPr w:rsidR="00B11CAB" w:rsidRPr="00761CAA">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BF158" w14:textId="77777777" w:rsidR="00296CB4" w:rsidRDefault="00296CB4" w:rsidP="00E60541">
      <w:r>
        <w:separator/>
      </w:r>
    </w:p>
  </w:endnote>
  <w:endnote w:type="continuationSeparator" w:id="0">
    <w:p w14:paraId="24570D8F" w14:textId="77777777" w:rsidR="00296CB4" w:rsidRDefault="00296CB4"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09CF5" w14:textId="77777777" w:rsidR="00296CB4" w:rsidRDefault="00296CB4" w:rsidP="00E60541">
      <w:r>
        <w:separator/>
      </w:r>
    </w:p>
  </w:footnote>
  <w:footnote w:type="continuationSeparator" w:id="0">
    <w:p w14:paraId="19CCCA42" w14:textId="77777777" w:rsidR="00296CB4" w:rsidRDefault="00296CB4"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887954353">
    <w:abstractNumId w:val="9"/>
  </w:num>
  <w:num w:numId="2" w16cid:durableId="1415667250">
    <w:abstractNumId w:val="15"/>
  </w:num>
  <w:num w:numId="3" w16cid:durableId="1244559812">
    <w:abstractNumId w:val="17"/>
  </w:num>
  <w:num w:numId="4" w16cid:durableId="38288889">
    <w:abstractNumId w:val="5"/>
  </w:num>
  <w:num w:numId="5" w16cid:durableId="362094570">
    <w:abstractNumId w:val="11"/>
  </w:num>
  <w:num w:numId="6" w16cid:durableId="2005935113">
    <w:abstractNumId w:val="22"/>
  </w:num>
  <w:num w:numId="7" w16cid:durableId="144325718">
    <w:abstractNumId w:val="6"/>
  </w:num>
  <w:num w:numId="8" w16cid:durableId="201603103">
    <w:abstractNumId w:val="1"/>
  </w:num>
  <w:num w:numId="9" w16cid:durableId="2017072751">
    <w:abstractNumId w:val="20"/>
  </w:num>
  <w:num w:numId="10" w16cid:durableId="1500001429">
    <w:abstractNumId w:val="2"/>
  </w:num>
  <w:num w:numId="11" w16cid:durableId="996883182">
    <w:abstractNumId w:val="12"/>
  </w:num>
  <w:num w:numId="12" w16cid:durableId="181433451">
    <w:abstractNumId w:val="3"/>
  </w:num>
  <w:num w:numId="13" w16cid:durableId="477694396">
    <w:abstractNumId w:val="4"/>
  </w:num>
  <w:num w:numId="14" w16cid:durableId="1746535047">
    <w:abstractNumId w:val="0"/>
  </w:num>
  <w:num w:numId="15" w16cid:durableId="2020156214">
    <w:abstractNumId w:val="7"/>
  </w:num>
  <w:num w:numId="16" w16cid:durableId="1116365948">
    <w:abstractNumId w:val="19"/>
  </w:num>
  <w:num w:numId="17" w16cid:durableId="760030622">
    <w:abstractNumId w:val="18"/>
  </w:num>
  <w:num w:numId="18" w16cid:durableId="1535313160">
    <w:abstractNumId w:val="13"/>
  </w:num>
  <w:num w:numId="19" w16cid:durableId="289701506">
    <w:abstractNumId w:val="10"/>
  </w:num>
  <w:num w:numId="20" w16cid:durableId="1516726979">
    <w:abstractNumId w:val="8"/>
  </w:num>
  <w:num w:numId="21" w16cid:durableId="629020795">
    <w:abstractNumId w:val="16"/>
  </w:num>
  <w:num w:numId="22" w16cid:durableId="948967689">
    <w:abstractNumId w:val="23"/>
  </w:num>
  <w:num w:numId="23" w16cid:durableId="1140416183">
    <w:abstractNumId w:val="14"/>
  </w:num>
  <w:num w:numId="24" w16cid:durableId="1642030326">
    <w:abstractNumId w:val="21"/>
  </w:num>
  <w:num w:numId="25" w16cid:durableId="12075968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106049"/>
    <w:rsid w:val="00124E04"/>
    <w:rsid w:val="001833DC"/>
    <w:rsid w:val="001929EF"/>
    <w:rsid w:val="001D47B2"/>
    <w:rsid w:val="00233345"/>
    <w:rsid w:val="002514E3"/>
    <w:rsid w:val="00296CB4"/>
    <w:rsid w:val="002A585D"/>
    <w:rsid w:val="00307FD7"/>
    <w:rsid w:val="00351E63"/>
    <w:rsid w:val="0035478B"/>
    <w:rsid w:val="003608C2"/>
    <w:rsid w:val="003C3370"/>
    <w:rsid w:val="003C3AFD"/>
    <w:rsid w:val="00414C1C"/>
    <w:rsid w:val="0043246D"/>
    <w:rsid w:val="00471F58"/>
    <w:rsid w:val="00496923"/>
    <w:rsid w:val="004D76F2"/>
    <w:rsid w:val="005705B8"/>
    <w:rsid w:val="00572DA8"/>
    <w:rsid w:val="005E30FB"/>
    <w:rsid w:val="00612371"/>
    <w:rsid w:val="00615CE9"/>
    <w:rsid w:val="00680591"/>
    <w:rsid w:val="00697F76"/>
    <w:rsid w:val="007563C0"/>
    <w:rsid w:val="007568AC"/>
    <w:rsid w:val="00761CAA"/>
    <w:rsid w:val="00772AB8"/>
    <w:rsid w:val="00795808"/>
    <w:rsid w:val="007D06C5"/>
    <w:rsid w:val="007E3D5E"/>
    <w:rsid w:val="007F5495"/>
    <w:rsid w:val="00821CC9"/>
    <w:rsid w:val="008B43E1"/>
    <w:rsid w:val="009114C6"/>
    <w:rsid w:val="00925306"/>
    <w:rsid w:val="00945D56"/>
    <w:rsid w:val="00972135"/>
    <w:rsid w:val="0097783E"/>
    <w:rsid w:val="009D2BE6"/>
    <w:rsid w:val="009E14FA"/>
    <w:rsid w:val="00A111DA"/>
    <w:rsid w:val="00A233EB"/>
    <w:rsid w:val="00A32B33"/>
    <w:rsid w:val="00A33F7C"/>
    <w:rsid w:val="00A34FE3"/>
    <w:rsid w:val="00AC2A03"/>
    <w:rsid w:val="00AD1199"/>
    <w:rsid w:val="00B11CAB"/>
    <w:rsid w:val="00B46A9B"/>
    <w:rsid w:val="00BF359A"/>
    <w:rsid w:val="00C43208"/>
    <w:rsid w:val="00C938EE"/>
    <w:rsid w:val="00CE25E4"/>
    <w:rsid w:val="00CE7BB0"/>
    <w:rsid w:val="00D15BB9"/>
    <w:rsid w:val="00D21906"/>
    <w:rsid w:val="00DA542E"/>
    <w:rsid w:val="00DC2212"/>
    <w:rsid w:val="00DE1FD6"/>
    <w:rsid w:val="00E60541"/>
    <w:rsid w:val="00EA06A5"/>
    <w:rsid w:val="00EB1838"/>
    <w:rsid w:val="00EB6C25"/>
    <w:rsid w:val="00EC63B3"/>
    <w:rsid w:val="00EF0B7A"/>
    <w:rsid w:val="00F26F50"/>
    <w:rsid w:val="00F875E2"/>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1D47B2"/>
    <w:rPr>
      <w:rFonts w:ascii="Tahoma" w:hAnsi="Tahoma" w:cs="Tahoma"/>
      <w:sz w:val="16"/>
      <w:szCs w:val="16"/>
    </w:rPr>
  </w:style>
  <w:style w:type="character" w:customStyle="1" w:styleId="TeksBalonKAR">
    <w:name w:val="Teks Balon KAR"/>
    <w:basedOn w:val="FontParagrafDefault"/>
    <w:link w:val="TeksBalon"/>
    <w:uiPriority w:val="99"/>
    <w:semiHidden/>
    <w:rsid w:val="001D47B2"/>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3312">
      <w:bodyDiv w:val="1"/>
      <w:marLeft w:val="0"/>
      <w:marRight w:val="0"/>
      <w:marTop w:val="0"/>
      <w:marBottom w:val="0"/>
      <w:divBdr>
        <w:top w:val="none" w:sz="0" w:space="0" w:color="auto"/>
        <w:left w:val="none" w:sz="0" w:space="0" w:color="auto"/>
        <w:bottom w:val="none" w:sz="0" w:space="0" w:color="auto"/>
        <w:right w:val="none" w:sz="0" w:space="0" w:color="auto"/>
      </w:divBdr>
    </w:div>
    <w:div w:id="98914849">
      <w:bodyDiv w:val="1"/>
      <w:marLeft w:val="0"/>
      <w:marRight w:val="0"/>
      <w:marTop w:val="0"/>
      <w:marBottom w:val="0"/>
      <w:divBdr>
        <w:top w:val="none" w:sz="0" w:space="0" w:color="auto"/>
        <w:left w:val="none" w:sz="0" w:space="0" w:color="auto"/>
        <w:bottom w:val="none" w:sz="0" w:space="0" w:color="auto"/>
        <w:right w:val="none" w:sz="0" w:space="0" w:color="auto"/>
      </w:divBdr>
    </w:div>
    <w:div w:id="155386827">
      <w:bodyDiv w:val="1"/>
      <w:marLeft w:val="0"/>
      <w:marRight w:val="0"/>
      <w:marTop w:val="0"/>
      <w:marBottom w:val="0"/>
      <w:divBdr>
        <w:top w:val="none" w:sz="0" w:space="0" w:color="auto"/>
        <w:left w:val="none" w:sz="0" w:space="0" w:color="auto"/>
        <w:bottom w:val="none" w:sz="0" w:space="0" w:color="auto"/>
        <w:right w:val="none" w:sz="0" w:space="0" w:color="auto"/>
      </w:divBdr>
    </w:div>
    <w:div w:id="252711427">
      <w:bodyDiv w:val="1"/>
      <w:marLeft w:val="0"/>
      <w:marRight w:val="0"/>
      <w:marTop w:val="0"/>
      <w:marBottom w:val="0"/>
      <w:divBdr>
        <w:top w:val="none" w:sz="0" w:space="0" w:color="auto"/>
        <w:left w:val="none" w:sz="0" w:space="0" w:color="auto"/>
        <w:bottom w:val="none" w:sz="0" w:space="0" w:color="auto"/>
        <w:right w:val="none" w:sz="0" w:space="0" w:color="auto"/>
      </w:divBdr>
    </w:div>
    <w:div w:id="274989462">
      <w:bodyDiv w:val="1"/>
      <w:marLeft w:val="0"/>
      <w:marRight w:val="0"/>
      <w:marTop w:val="0"/>
      <w:marBottom w:val="0"/>
      <w:divBdr>
        <w:top w:val="none" w:sz="0" w:space="0" w:color="auto"/>
        <w:left w:val="none" w:sz="0" w:space="0" w:color="auto"/>
        <w:bottom w:val="none" w:sz="0" w:space="0" w:color="auto"/>
        <w:right w:val="none" w:sz="0" w:space="0" w:color="auto"/>
      </w:divBdr>
    </w:div>
    <w:div w:id="282737074">
      <w:bodyDiv w:val="1"/>
      <w:marLeft w:val="0"/>
      <w:marRight w:val="0"/>
      <w:marTop w:val="0"/>
      <w:marBottom w:val="0"/>
      <w:divBdr>
        <w:top w:val="none" w:sz="0" w:space="0" w:color="auto"/>
        <w:left w:val="none" w:sz="0" w:space="0" w:color="auto"/>
        <w:bottom w:val="none" w:sz="0" w:space="0" w:color="auto"/>
        <w:right w:val="none" w:sz="0" w:space="0" w:color="auto"/>
      </w:divBdr>
    </w:div>
    <w:div w:id="314454269">
      <w:bodyDiv w:val="1"/>
      <w:marLeft w:val="0"/>
      <w:marRight w:val="0"/>
      <w:marTop w:val="0"/>
      <w:marBottom w:val="0"/>
      <w:divBdr>
        <w:top w:val="none" w:sz="0" w:space="0" w:color="auto"/>
        <w:left w:val="none" w:sz="0" w:space="0" w:color="auto"/>
        <w:bottom w:val="none" w:sz="0" w:space="0" w:color="auto"/>
        <w:right w:val="none" w:sz="0" w:space="0" w:color="auto"/>
      </w:divBdr>
    </w:div>
    <w:div w:id="390927884">
      <w:bodyDiv w:val="1"/>
      <w:marLeft w:val="0"/>
      <w:marRight w:val="0"/>
      <w:marTop w:val="0"/>
      <w:marBottom w:val="0"/>
      <w:divBdr>
        <w:top w:val="none" w:sz="0" w:space="0" w:color="auto"/>
        <w:left w:val="none" w:sz="0" w:space="0" w:color="auto"/>
        <w:bottom w:val="none" w:sz="0" w:space="0" w:color="auto"/>
        <w:right w:val="none" w:sz="0" w:space="0" w:color="auto"/>
      </w:divBdr>
    </w:div>
    <w:div w:id="403182304">
      <w:bodyDiv w:val="1"/>
      <w:marLeft w:val="0"/>
      <w:marRight w:val="0"/>
      <w:marTop w:val="0"/>
      <w:marBottom w:val="0"/>
      <w:divBdr>
        <w:top w:val="none" w:sz="0" w:space="0" w:color="auto"/>
        <w:left w:val="none" w:sz="0" w:space="0" w:color="auto"/>
        <w:bottom w:val="none" w:sz="0" w:space="0" w:color="auto"/>
        <w:right w:val="none" w:sz="0" w:space="0" w:color="auto"/>
      </w:divBdr>
    </w:div>
    <w:div w:id="420684020">
      <w:bodyDiv w:val="1"/>
      <w:marLeft w:val="0"/>
      <w:marRight w:val="0"/>
      <w:marTop w:val="0"/>
      <w:marBottom w:val="0"/>
      <w:divBdr>
        <w:top w:val="none" w:sz="0" w:space="0" w:color="auto"/>
        <w:left w:val="none" w:sz="0" w:space="0" w:color="auto"/>
        <w:bottom w:val="none" w:sz="0" w:space="0" w:color="auto"/>
        <w:right w:val="none" w:sz="0" w:space="0" w:color="auto"/>
      </w:divBdr>
    </w:div>
    <w:div w:id="531070486">
      <w:bodyDiv w:val="1"/>
      <w:marLeft w:val="0"/>
      <w:marRight w:val="0"/>
      <w:marTop w:val="0"/>
      <w:marBottom w:val="0"/>
      <w:divBdr>
        <w:top w:val="none" w:sz="0" w:space="0" w:color="auto"/>
        <w:left w:val="none" w:sz="0" w:space="0" w:color="auto"/>
        <w:bottom w:val="none" w:sz="0" w:space="0" w:color="auto"/>
        <w:right w:val="none" w:sz="0" w:space="0" w:color="auto"/>
      </w:divBdr>
    </w:div>
    <w:div w:id="534733503">
      <w:bodyDiv w:val="1"/>
      <w:marLeft w:val="0"/>
      <w:marRight w:val="0"/>
      <w:marTop w:val="0"/>
      <w:marBottom w:val="0"/>
      <w:divBdr>
        <w:top w:val="none" w:sz="0" w:space="0" w:color="auto"/>
        <w:left w:val="none" w:sz="0" w:space="0" w:color="auto"/>
        <w:bottom w:val="none" w:sz="0" w:space="0" w:color="auto"/>
        <w:right w:val="none" w:sz="0" w:space="0" w:color="auto"/>
      </w:divBdr>
    </w:div>
    <w:div w:id="540363053">
      <w:bodyDiv w:val="1"/>
      <w:marLeft w:val="0"/>
      <w:marRight w:val="0"/>
      <w:marTop w:val="0"/>
      <w:marBottom w:val="0"/>
      <w:divBdr>
        <w:top w:val="none" w:sz="0" w:space="0" w:color="auto"/>
        <w:left w:val="none" w:sz="0" w:space="0" w:color="auto"/>
        <w:bottom w:val="none" w:sz="0" w:space="0" w:color="auto"/>
        <w:right w:val="none" w:sz="0" w:space="0" w:color="auto"/>
      </w:divBdr>
    </w:div>
    <w:div w:id="636305342">
      <w:bodyDiv w:val="1"/>
      <w:marLeft w:val="0"/>
      <w:marRight w:val="0"/>
      <w:marTop w:val="0"/>
      <w:marBottom w:val="0"/>
      <w:divBdr>
        <w:top w:val="none" w:sz="0" w:space="0" w:color="auto"/>
        <w:left w:val="none" w:sz="0" w:space="0" w:color="auto"/>
        <w:bottom w:val="none" w:sz="0" w:space="0" w:color="auto"/>
        <w:right w:val="none" w:sz="0" w:space="0" w:color="auto"/>
      </w:divBdr>
    </w:div>
    <w:div w:id="654457120">
      <w:bodyDiv w:val="1"/>
      <w:marLeft w:val="0"/>
      <w:marRight w:val="0"/>
      <w:marTop w:val="0"/>
      <w:marBottom w:val="0"/>
      <w:divBdr>
        <w:top w:val="none" w:sz="0" w:space="0" w:color="auto"/>
        <w:left w:val="none" w:sz="0" w:space="0" w:color="auto"/>
        <w:bottom w:val="none" w:sz="0" w:space="0" w:color="auto"/>
        <w:right w:val="none" w:sz="0" w:space="0" w:color="auto"/>
      </w:divBdr>
    </w:div>
    <w:div w:id="658651473">
      <w:bodyDiv w:val="1"/>
      <w:marLeft w:val="0"/>
      <w:marRight w:val="0"/>
      <w:marTop w:val="0"/>
      <w:marBottom w:val="0"/>
      <w:divBdr>
        <w:top w:val="none" w:sz="0" w:space="0" w:color="auto"/>
        <w:left w:val="none" w:sz="0" w:space="0" w:color="auto"/>
        <w:bottom w:val="none" w:sz="0" w:space="0" w:color="auto"/>
        <w:right w:val="none" w:sz="0" w:space="0" w:color="auto"/>
      </w:divBdr>
    </w:div>
    <w:div w:id="702171383">
      <w:bodyDiv w:val="1"/>
      <w:marLeft w:val="0"/>
      <w:marRight w:val="0"/>
      <w:marTop w:val="0"/>
      <w:marBottom w:val="0"/>
      <w:divBdr>
        <w:top w:val="none" w:sz="0" w:space="0" w:color="auto"/>
        <w:left w:val="none" w:sz="0" w:space="0" w:color="auto"/>
        <w:bottom w:val="none" w:sz="0" w:space="0" w:color="auto"/>
        <w:right w:val="none" w:sz="0" w:space="0" w:color="auto"/>
      </w:divBdr>
    </w:div>
    <w:div w:id="706685137">
      <w:bodyDiv w:val="1"/>
      <w:marLeft w:val="0"/>
      <w:marRight w:val="0"/>
      <w:marTop w:val="0"/>
      <w:marBottom w:val="0"/>
      <w:divBdr>
        <w:top w:val="none" w:sz="0" w:space="0" w:color="auto"/>
        <w:left w:val="none" w:sz="0" w:space="0" w:color="auto"/>
        <w:bottom w:val="none" w:sz="0" w:space="0" w:color="auto"/>
        <w:right w:val="none" w:sz="0" w:space="0" w:color="auto"/>
      </w:divBdr>
    </w:div>
    <w:div w:id="776173198">
      <w:bodyDiv w:val="1"/>
      <w:marLeft w:val="0"/>
      <w:marRight w:val="0"/>
      <w:marTop w:val="0"/>
      <w:marBottom w:val="0"/>
      <w:divBdr>
        <w:top w:val="none" w:sz="0" w:space="0" w:color="auto"/>
        <w:left w:val="none" w:sz="0" w:space="0" w:color="auto"/>
        <w:bottom w:val="none" w:sz="0" w:space="0" w:color="auto"/>
        <w:right w:val="none" w:sz="0" w:space="0" w:color="auto"/>
      </w:divBdr>
    </w:div>
    <w:div w:id="795757093">
      <w:bodyDiv w:val="1"/>
      <w:marLeft w:val="0"/>
      <w:marRight w:val="0"/>
      <w:marTop w:val="0"/>
      <w:marBottom w:val="0"/>
      <w:divBdr>
        <w:top w:val="none" w:sz="0" w:space="0" w:color="auto"/>
        <w:left w:val="none" w:sz="0" w:space="0" w:color="auto"/>
        <w:bottom w:val="none" w:sz="0" w:space="0" w:color="auto"/>
        <w:right w:val="none" w:sz="0" w:space="0" w:color="auto"/>
      </w:divBdr>
    </w:div>
    <w:div w:id="799111853">
      <w:bodyDiv w:val="1"/>
      <w:marLeft w:val="0"/>
      <w:marRight w:val="0"/>
      <w:marTop w:val="0"/>
      <w:marBottom w:val="0"/>
      <w:divBdr>
        <w:top w:val="none" w:sz="0" w:space="0" w:color="auto"/>
        <w:left w:val="none" w:sz="0" w:space="0" w:color="auto"/>
        <w:bottom w:val="none" w:sz="0" w:space="0" w:color="auto"/>
        <w:right w:val="none" w:sz="0" w:space="0" w:color="auto"/>
      </w:divBdr>
    </w:div>
    <w:div w:id="858277118">
      <w:bodyDiv w:val="1"/>
      <w:marLeft w:val="0"/>
      <w:marRight w:val="0"/>
      <w:marTop w:val="0"/>
      <w:marBottom w:val="0"/>
      <w:divBdr>
        <w:top w:val="none" w:sz="0" w:space="0" w:color="auto"/>
        <w:left w:val="none" w:sz="0" w:space="0" w:color="auto"/>
        <w:bottom w:val="none" w:sz="0" w:space="0" w:color="auto"/>
        <w:right w:val="none" w:sz="0" w:space="0" w:color="auto"/>
      </w:divBdr>
    </w:div>
    <w:div w:id="889999257">
      <w:bodyDiv w:val="1"/>
      <w:marLeft w:val="0"/>
      <w:marRight w:val="0"/>
      <w:marTop w:val="0"/>
      <w:marBottom w:val="0"/>
      <w:divBdr>
        <w:top w:val="none" w:sz="0" w:space="0" w:color="auto"/>
        <w:left w:val="none" w:sz="0" w:space="0" w:color="auto"/>
        <w:bottom w:val="none" w:sz="0" w:space="0" w:color="auto"/>
        <w:right w:val="none" w:sz="0" w:space="0" w:color="auto"/>
      </w:divBdr>
    </w:div>
    <w:div w:id="897471950">
      <w:bodyDiv w:val="1"/>
      <w:marLeft w:val="0"/>
      <w:marRight w:val="0"/>
      <w:marTop w:val="0"/>
      <w:marBottom w:val="0"/>
      <w:divBdr>
        <w:top w:val="none" w:sz="0" w:space="0" w:color="auto"/>
        <w:left w:val="none" w:sz="0" w:space="0" w:color="auto"/>
        <w:bottom w:val="none" w:sz="0" w:space="0" w:color="auto"/>
        <w:right w:val="none" w:sz="0" w:space="0" w:color="auto"/>
      </w:divBdr>
    </w:div>
    <w:div w:id="946276205">
      <w:bodyDiv w:val="1"/>
      <w:marLeft w:val="0"/>
      <w:marRight w:val="0"/>
      <w:marTop w:val="0"/>
      <w:marBottom w:val="0"/>
      <w:divBdr>
        <w:top w:val="none" w:sz="0" w:space="0" w:color="auto"/>
        <w:left w:val="none" w:sz="0" w:space="0" w:color="auto"/>
        <w:bottom w:val="none" w:sz="0" w:space="0" w:color="auto"/>
        <w:right w:val="none" w:sz="0" w:space="0" w:color="auto"/>
      </w:divBdr>
    </w:div>
    <w:div w:id="1116608177">
      <w:bodyDiv w:val="1"/>
      <w:marLeft w:val="0"/>
      <w:marRight w:val="0"/>
      <w:marTop w:val="0"/>
      <w:marBottom w:val="0"/>
      <w:divBdr>
        <w:top w:val="none" w:sz="0" w:space="0" w:color="auto"/>
        <w:left w:val="none" w:sz="0" w:space="0" w:color="auto"/>
        <w:bottom w:val="none" w:sz="0" w:space="0" w:color="auto"/>
        <w:right w:val="none" w:sz="0" w:space="0" w:color="auto"/>
      </w:divBdr>
    </w:div>
    <w:div w:id="1148664608">
      <w:bodyDiv w:val="1"/>
      <w:marLeft w:val="0"/>
      <w:marRight w:val="0"/>
      <w:marTop w:val="0"/>
      <w:marBottom w:val="0"/>
      <w:divBdr>
        <w:top w:val="none" w:sz="0" w:space="0" w:color="auto"/>
        <w:left w:val="none" w:sz="0" w:space="0" w:color="auto"/>
        <w:bottom w:val="none" w:sz="0" w:space="0" w:color="auto"/>
        <w:right w:val="none" w:sz="0" w:space="0" w:color="auto"/>
      </w:divBdr>
    </w:div>
    <w:div w:id="1178806588">
      <w:bodyDiv w:val="1"/>
      <w:marLeft w:val="0"/>
      <w:marRight w:val="0"/>
      <w:marTop w:val="0"/>
      <w:marBottom w:val="0"/>
      <w:divBdr>
        <w:top w:val="none" w:sz="0" w:space="0" w:color="auto"/>
        <w:left w:val="none" w:sz="0" w:space="0" w:color="auto"/>
        <w:bottom w:val="none" w:sz="0" w:space="0" w:color="auto"/>
        <w:right w:val="none" w:sz="0" w:space="0" w:color="auto"/>
      </w:divBdr>
    </w:div>
    <w:div w:id="1190606627">
      <w:bodyDiv w:val="1"/>
      <w:marLeft w:val="0"/>
      <w:marRight w:val="0"/>
      <w:marTop w:val="0"/>
      <w:marBottom w:val="0"/>
      <w:divBdr>
        <w:top w:val="none" w:sz="0" w:space="0" w:color="auto"/>
        <w:left w:val="none" w:sz="0" w:space="0" w:color="auto"/>
        <w:bottom w:val="none" w:sz="0" w:space="0" w:color="auto"/>
        <w:right w:val="none" w:sz="0" w:space="0" w:color="auto"/>
      </w:divBdr>
    </w:div>
    <w:div w:id="1341928487">
      <w:bodyDiv w:val="1"/>
      <w:marLeft w:val="0"/>
      <w:marRight w:val="0"/>
      <w:marTop w:val="0"/>
      <w:marBottom w:val="0"/>
      <w:divBdr>
        <w:top w:val="none" w:sz="0" w:space="0" w:color="auto"/>
        <w:left w:val="none" w:sz="0" w:space="0" w:color="auto"/>
        <w:bottom w:val="none" w:sz="0" w:space="0" w:color="auto"/>
        <w:right w:val="none" w:sz="0" w:space="0" w:color="auto"/>
      </w:divBdr>
    </w:div>
    <w:div w:id="1417508861">
      <w:bodyDiv w:val="1"/>
      <w:marLeft w:val="0"/>
      <w:marRight w:val="0"/>
      <w:marTop w:val="0"/>
      <w:marBottom w:val="0"/>
      <w:divBdr>
        <w:top w:val="none" w:sz="0" w:space="0" w:color="auto"/>
        <w:left w:val="none" w:sz="0" w:space="0" w:color="auto"/>
        <w:bottom w:val="none" w:sz="0" w:space="0" w:color="auto"/>
        <w:right w:val="none" w:sz="0" w:space="0" w:color="auto"/>
      </w:divBdr>
    </w:div>
    <w:div w:id="1436629739">
      <w:bodyDiv w:val="1"/>
      <w:marLeft w:val="0"/>
      <w:marRight w:val="0"/>
      <w:marTop w:val="0"/>
      <w:marBottom w:val="0"/>
      <w:divBdr>
        <w:top w:val="none" w:sz="0" w:space="0" w:color="auto"/>
        <w:left w:val="none" w:sz="0" w:space="0" w:color="auto"/>
        <w:bottom w:val="none" w:sz="0" w:space="0" w:color="auto"/>
        <w:right w:val="none" w:sz="0" w:space="0" w:color="auto"/>
      </w:divBdr>
    </w:div>
    <w:div w:id="1532374026">
      <w:bodyDiv w:val="1"/>
      <w:marLeft w:val="0"/>
      <w:marRight w:val="0"/>
      <w:marTop w:val="0"/>
      <w:marBottom w:val="0"/>
      <w:divBdr>
        <w:top w:val="none" w:sz="0" w:space="0" w:color="auto"/>
        <w:left w:val="none" w:sz="0" w:space="0" w:color="auto"/>
        <w:bottom w:val="none" w:sz="0" w:space="0" w:color="auto"/>
        <w:right w:val="none" w:sz="0" w:space="0" w:color="auto"/>
      </w:divBdr>
    </w:div>
    <w:div w:id="1554654773">
      <w:bodyDiv w:val="1"/>
      <w:marLeft w:val="0"/>
      <w:marRight w:val="0"/>
      <w:marTop w:val="0"/>
      <w:marBottom w:val="0"/>
      <w:divBdr>
        <w:top w:val="none" w:sz="0" w:space="0" w:color="auto"/>
        <w:left w:val="none" w:sz="0" w:space="0" w:color="auto"/>
        <w:bottom w:val="none" w:sz="0" w:space="0" w:color="auto"/>
        <w:right w:val="none" w:sz="0" w:space="0" w:color="auto"/>
      </w:divBdr>
    </w:div>
    <w:div w:id="1586694201">
      <w:bodyDiv w:val="1"/>
      <w:marLeft w:val="0"/>
      <w:marRight w:val="0"/>
      <w:marTop w:val="0"/>
      <w:marBottom w:val="0"/>
      <w:divBdr>
        <w:top w:val="none" w:sz="0" w:space="0" w:color="auto"/>
        <w:left w:val="none" w:sz="0" w:space="0" w:color="auto"/>
        <w:bottom w:val="none" w:sz="0" w:space="0" w:color="auto"/>
        <w:right w:val="none" w:sz="0" w:space="0" w:color="auto"/>
      </w:divBdr>
    </w:div>
    <w:div w:id="1621834470">
      <w:bodyDiv w:val="1"/>
      <w:marLeft w:val="0"/>
      <w:marRight w:val="0"/>
      <w:marTop w:val="0"/>
      <w:marBottom w:val="0"/>
      <w:divBdr>
        <w:top w:val="none" w:sz="0" w:space="0" w:color="auto"/>
        <w:left w:val="none" w:sz="0" w:space="0" w:color="auto"/>
        <w:bottom w:val="none" w:sz="0" w:space="0" w:color="auto"/>
        <w:right w:val="none" w:sz="0" w:space="0" w:color="auto"/>
      </w:divBdr>
    </w:div>
    <w:div w:id="1828552594">
      <w:bodyDiv w:val="1"/>
      <w:marLeft w:val="0"/>
      <w:marRight w:val="0"/>
      <w:marTop w:val="0"/>
      <w:marBottom w:val="0"/>
      <w:divBdr>
        <w:top w:val="none" w:sz="0" w:space="0" w:color="auto"/>
        <w:left w:val="none" w:sz="0" w:space="0" w:color="auto"/>
        <w:bottom w:val="none" w:sz="0" w:space="0" w:color="auto"/>
        <w:right w:val="none" w:sz="0" w:space="0" w:color="auto"/>
      </w:divBdr>
    </w:div>
    <w:div w:id="1953591591">
      <w:bodyDiv w:val="1"/>
      <w:marLeft w:val="0"/>
      <w:marRight w:val="0"/>
      <w:marTop w:val="0"/>
      <w:marBottom w:val="0"/>
      <w:divBdr>
        <w:top w:val="none" w:sz="0" w:space="0" w:color="auto"/>
        <w:left w:val="none" w:sz="0" w:space="0" w:color="auto"/>
        <w:bottom w:val="none" w:sz="0" w:space="0" w:color="auto"/>
        <w:right w:val="none" w:sz="0" w:space="0" w:color="auto"/>
      </w:divBdr>
    </w:div>
    <w:div w:id="1986354977">
      <w:bodyDiv w:val="1"/>
      <w:marLeft w:val="0"/>
      <w:marRight w:val="0"/>
      <w:marTop w:val="0"/>
      <w:marBottom w:val="0"/>
      <w:divBdr>
        <w:top w:val="none" w:sz="0" w:space="0" w:color="auto"/>
        <w:left w:val="none" w:sz="0" w:space="0" w:color="auto"/>
        <w:bottom w:val="none" w:sz="0" w:space="0" w:color="auto"/>
        <w:right w:val="none" w:sz="0" w:space="0" w:color="auto"/>
      </w:divBdr>
    </w:div>
    <w:div w:id="2076010227">
      <w:bodyDiv w:val="1"/>
      <w:marLeft w:val="0"/>
      <w:marRight w:val="0"/>
      <w:marTop w:val="0"/>
      <w:marBottom w:val="0"/>
      <w:divBdr>
        <w:top w:val="none" w:sz="0" w:space="0" w:color="auto"/>
        <w:left w:val="none" w:sz="0" w:space="0" w:color="auto"/>
        <w:bottom w:val="none" w:sz="0" w:space="0" w:color="auto"/>
        <w:right w:val="none" w:sz="0" w:space="0" w:color="auto"/>
      </w:divBdr>
    </w:div>
    <w:div w:id="21331604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1760</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9</cp:revision>
  <dcterms:created xsi:type="dcterms:W3CDTF">2022-04-05T05:34:00Z</dcterms:created>
  <dcterms:modified xsi:type="dcterms:W3CDTF">2022-05-27T23:10:00Z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